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FC8E" w14:textId="77777777" w:rsidR="00305ABC" w:rsidRPr="00305ABC" w:rsidRDefault="00305ABC" w:rsidP="00305ABC">
      <w:pPr>
        <w:jc w:val="center"/>
        <w:rPr>
          <w:rFonts w:cs="Times New Roman"/>
        </w:rPr>
      </w:pPr>
      <w:r w:rsidRPr="00305ABC">
        <w:rPr>
          <w:rFonts w:cs="Times New Roman"/>
        </w:rPr>
        <w:t>Муниципальное казенное учреждение</w:t>
      </w:r>
    </w:p>
    <w:p w14:paraId="515702AE" w14:textId="77777777" w:rsidR="00033E7F" w:rsidRPr="00D30D42" w:rsidRDefault="00305ABC" w:rsidP="00305ABC">
      <w:pPr>
        <w:jc w:val="center"/>
        <w:rPr>
          <w:rFonts w:cs="Times New Roman"/>
        </w:rPr>
      </w:pPr>
      <w:r w:rsidRPr="00305ABC">
        <w:rPr>
          <w:rFonts w:cs="Times New Roman"/>
        </w:rPr>
        <w:t xml:space="preserve">«Амгинская </w:t>
      </w:r>
      <w:proofErr w:type="spellStart"/>
      <w:r w:rsidRPr="00305ABC">
        <w:rPr>
          <w:rFonts w:cs="Times New Roman"/>
        </w:rPr>
        <w:t>межпоселенческая</w:t>
      </w:r>
      <w:proofErr w:type="spellEnd"/>
      <w:r w:rsidRPr="00305ABC">
        <w:rPr>
          <w:rFonts w:cs="Times New Roman"/>
        </w:rPr>
        <w:t xml:space="preserve"> централизованная библиотечная система»</w:t>
      </w:r>
    </w:p>
    <w:p w14:paraId="32668C9E" w14:textId="77777777" w:rsidR="00D30D42" w:rsidRDefault="00D30D42" w:rsidP="00D30D42">
      <w:pPr>
        <w:jc w:val="center"/>
        <w:rPr>
          <w:rFonts w:cs="Times New Roman"/>
        </w:rPr>
      </w:pPr>
      <w:r w:rsidRPr="00D30D42">
        <w:rPr>
          <w:rFonts w:cs="Times New Roman"/>
        </w:rPr>
        <w:t>Методический отдел</w:t>
      </w:r>
    </w:p>
    <w:p w14:paraId="672A6659" w14:textId="77777777" w:rsidR="00D30D42" w:rsidRDefault="00D30D42" w:rsidP="00D30D42">
      <w:pPr>
        <w:jc w:val="center"/>
        <w:rPr>
          <w:rFonts w:cs="Times New Roman"/>
        </w:rPr>
      </w:pPr>
    </w:p>
    <w:p w14:paraId="0A37501D" w14:textId="77777777" w:rsidR="00D30D42" w:rsidRDefault="00D30D42" w:rsidP="00D30D42">
      <w:pPr>
        <w:jc w:val="center"/>
        <w:rPr>
          <w:rFonts w:cs="Times New Roman"/>
        </w:rPr>
      </w:pPr>
    </w:p>
    <w:p w14:paraId="5DAB6C7B" w14:textId="77777777" w:rsidR="00D30D42" w:rsidRDefault="00D30D42" w:rsidP="00D30D42">
      <w:pPr>
        <w:jc w:val="center"/>
        <w:rPr>
          <w:rFonts w:cs="Times New Roman"/>
        </w:rPr>
      </w:pPr>
    </w:p>
    <w:p w14:paraId="02EB378F" w14:textId="77777777" w:rsidR="00D30D42" w:rsidRDefault="00D30D42" w:rsidP="00D30D42">
      <w:pPr>
        <w:jc w:val="center"/>
        <w:rPr>
          <w:rFonts w:cs="Times New Roman"/>
        </w:rPr>
      </w:pPr>
    </w:p>
    <w:p w14:paraId="6A05A809" w14:textId="77777777" w:rsidR="00D30D42" w:rsidRDefault="00D30D42" w:rsidP="00D30D42">
      <w:pPr>
        <w:jc w:val="center"/>
        <w:rPr>
          <w:rFonts w:cs="Times New Roman"/>
        </w:rPr>
      </w:pPr>
    </w:p>
    <w:p w14:paraId="5A39BBE3" w14:textId="77777777" w:rsidR="00D30D42" w:rsidRDefault="00D30D42" w:rsidP="00D30D42">
      <w:pPr>
        <w:jc w:val="center"/>
        <w:rPr>
          <w:rFonts w:cs="Times New Roman"/>
        </w:rPr>
      </w:pPr>
    </w:p>
    <w:p w14:paraId="41C8F396" w14:textId="77777777" w:rsidR="00D30D42" w:rsidRDefault="00D30D42" w:rsidP="00D30D42">
      <w:pPr>
        <w:jc w:val="center"/>
        <w:rPr>
          <w:rFonts w:cs="Times New Roman"/>
        </w:rPr>
      </w:pPr>
    </w:p>
    <w:p w14:paraId="72A3D3EC" w14:textId="77777777" w:rsidR="00D30D42" w:rsidRPr="00D30D42" w:rsidRDefault="00D30D42" w:rsidP="00D30D42">
      <w:pPr>
        <w:jc w:val="center"/>
        <w:rPr>
          <w:rFonts w:cs="Times New Roman"/>
          <w:sz w:val="28"/>
          <w:szCs w:val="28"/>
        </w:rPr>
      </w:pPr>
    </w:p>
    <w:p w14:paraId="4F940478" w14:textId="77777777" w:rsidR="00D30D42" w:rsidRPr="00E80A57" w:rsidRDefault="00E80A57" w:rsidP="00D30D42">
      <w:pPr>
        <w:jc w:val="center"/>
        <w:rPr>
          <w:rFonts w:cs="Times New Roman"/>
          <w:b/>
          <w:bCs/>
          <w:sz w:val="28"/>
          <w:szCs w:val="28"/>
        </w:rPr>
      </w:pPr>
      <w:r w:rsidRPr="00E80A57">
        <w:rPr>
          <w:rFonts w:cs="Times New Roman"/>
          <w:b/>
          <w:bCs/>
          <w:sz w:val="28"/>
          <w:szCs w:val="28"/>
        </w:rPr>
        <w:t>КОЛЛЕКЦИЯ МАТЕРИАЛОВ ИСТОРИКО-КУЛЬТУРНОГО НАСЛЕДИЯ МАЛОЙ РОДИНЫ</w:t>
      </w:r>
    </w:p>
    <w:p w14:paraId="2BCA412B" w14:textId="77777777" w:rsidR="00D30D42" w:rsidRPr="00E80A57" w:rsidRDefault="00E80A57" w:rsidP="00E80A57">
      <w:pPr>
        <w:jc w:val="center"/>
        <w:rPr>
          <w:rFonts w:cs="Times New Roman"/>
          <w:szCs w:val="24"/>
        </w:rPr>
      </w:pPr>
      <w:r w:rsidRPr="00E80A57">
        <w:rPr>
          <w:rFonts w:cs="Times New Roman"/>
          <w:szCs w:val="24"/>
        </w:rPr>
        <w:t>Методические рекомендации</w:t>
      </w:r>
      <w:r>
        <w:rPr>
          <w:rFonts w:cs="Times New Roman"/>
          <w:szCs w:val="24"/>
        </w:rPr>
        <w:t xml:space="preserve"> </w:t>
      </w:r>
      <w:r w:rsidRPr="00E80A57">
        <w:rPr>
          <w:rFonts w:cs="Times New Roman"/>
          <w:szCs w:val="24"/>
        </w:rPr>
        <w:t>для специалистов муниципальных библиотек</w:t>
      </w:r>
    </w:p>
    <w:p w14:paraId="0D0B940D" w14:textId="77777777" w:rsidR="00D30D42" w:rsidRDefault="00D30D42" w:rsidP="00D30D42">
      <w:pPr>
        <w:jc w:val="center"/>
        <w:rPr>
          <w:rFonts w:cs="Times New Roman"/>
        </w:rPr>
      </w:pPr>
    </w:p>
    <w:p w14:paraId="0E27B00A" w14:textId="77777777" w:rsidR="00D30D42" w:rsidRDefault="00D30D42" w:rsidP="00D30D42">
      <w:pPr>
        <w:jc w:val="center"/>
        <w:rPr>
          <w:rFonts w:cs="Times New Roman"/>
        </w:rPr>
      </w:pPr>
    </w:p>
    <w:p w14:paraId="60061E4C" w14:textId="77777777" w:rsidR="00D30D42" w:rsidRDefault="00D30D42" w:rsidP="00D30D42">
      <w:pPr>
        <w:jc w:val="center"/>
        <w:rPr>
          <w:rFonts w:cs="Times New Roman"/>
        </w:rPr>
      </w:pPr>
    </w:p>
    <w:p w14:paraId="44EAFD9C" w14:textId="77777777" w:rsidR="00D30D42" w:rsidRDefault="00D30D42" w:rsidP="00D30D42">
      <w:pPr>
        <w:jc w:val="center"/>
        <w:rPr>
          <w:rFonts w:cs="Times New Roman"/>
        </w:rPr>
      </w:pPr>
    </w:p>
    <w:p w14:paraId="4B94D5A5" w14:textId="77777777" w:rsidR="00D30D42" w:rsidRDefault="00D30D42" w:rsidP="00D30D42">
      <w:pPr>
        <w:jc w:val="center"/>
        <w:rPr>
          <w:rFonts w:cs="Times New Roman"/>
        </w:rPr>
      </w:pPr>
    </w:p>
    <w:p w14:paraId="3DEEC669" w14:textId="77777777" w:rsidR="00D30D42" w:rsidRDefault="00D30D42" w:rsidP="00D30D42">
      <w:pPr>
        <w:jc w:val="center"/>
        <w:rPr>
          <w:rFonts w:cs="Times New Roman"/>
        </w:rPr>
      </w:pPr>
    </w:p>
    <w:p w14:paraId="3656B9AB" w14:textId="77777777" w:rsidR="00D30D42" w:rsidRDefault="00D30D42" w:rsidP="00D30D42">
      <w:pPr>
        <w:jc w:val="center"/>
        <w:rPr>
          <w:rFonts w:cs="Times New Roman"/>
        </w:rPr>
      </w:pPr>
    </w:p>
    <w:p w14:paraId="45FB0818" w14:textId="77777777" w:rsidR="00D30D42" w:rsidRDefault="00D30D42" w:rsidP="00D30D42">
      <w:pPr>
        <w:jc w:val="center"/>
        <w:rPr>
          <w:rFonts w:cs="Times New Roman"/>
        </w:rPr>
      </w:pPr>
    </w:p>
    <w:p w14:paraId="049F31CB" w14:textId="77777777" w:rsidR="00D30D42" w:rsidRDefault="00D30D42" w:rsidP="00D30D42">
      <w:pPr>
        <w:jc w:val="center"/>
        <w:rPr>
          <w:rFonts w:cs="Times New Roman"/>
        </w:rPr>
      </w:pPr>
    </w:p>
    <w:p w14:paraId="53128261" w14:textId="77777777" w:rsidR="00D30D42" w:rsidRDefault="00D30D42" w:rsidP="00D30D42">
      <w:pPr>
        <w:jc w:val="center"/>
        <w:rPr>
          <w:rFonts w:cs="Times New Roman"/>
        </w:rPr>
      </w:pPr>
    </w:p>
    <w:p w14:paraId="62486C05" w14:textId="77777777" w:rsidR="00D30D42" w:rsidRDefault="00D30D42" w:rsidP="00D30D42">
      <w:pPr>
        <w:jc w:val="center"/>
        <w:rPr>
          <w:rFonts w:cs="Times New Roman"/>
        </w:rPr>
      </w:pPr>
    </w:p>
    <w:p w14:paraId="4101652C" w14:textId="77777777" w:rsidR="00D30D42" w:rsidRDefault="00D30D42" w:rsidP="00D30D42">
      <w:pPr>
        <w:jc w:val="center"/>
        <w:rPr>
          <w:rFonts w:cs="Times New Roman"/>
        </w:rPr>
      </w:pPr>
    </w:p>
    <w:p w14:paraId="4B99056E" w14:textId="77777777" w:rsidR="00D30D42" w:rsidRDefault="00D30D42" w:rsidP="00D30D42">
      <w:pPr>
        <w:jc w:val="center"/>
        <w:rPr>
          <w:rFonts w:cs="Times New Roman"/>
        </w:rPr>
      </w:pPr>
    </w:p>
    <w:p w14:paraId="1299C43A" w14:textId="77777777" w:rsidR="00D30D42" w:rsidRDefault="00D30D42" w:rsidP="00D30D42">
      <w:pPr>
        <w:jc w:val="center"/>
        <w:rPr>
          <w:rFonts w:cs="Times New Roman"/>
        </w:rPr>
      </w:pPr>
    </w:p>
    <w:p w14:paraId="4DDBEF00" w14:textId="77777777" w:rsidR="00D30D42" w:rsidRDefault="00D30D42" w:rsidP="00D30D42">
      <w:pPr>
        <w:jc w:val="center"/>
        <w:rPr>
          <w:rFonts w:cs="Times New Roman"/>
        </w:rPr>
      </w:pPr>
    </w:p>
    <w:p w14:paraId="3461D779" w14:textId="77777777" w:rsidR="00D30D42" w:rsidRDefault="00D30D42" w:rsidP="00D30D42">
      <w:pPr>
        <w:jc w:val="center"/>
        <w:rPr>
          <w:rFonts w:cs="Times New Roman"/>
        </w:rPr>
      </w:pPr>
    </w:p>
    <w:p w14:paraId="3CF2D8B6" w14:textId="77777777" w:rsidR="00D30D42" w:rsidRDefault="00D30D42" w:rsidP="00D30D42">
      <w:pPr>
        <w:jc w:val="center"/>
        <w:rPr>
          <w:rFonts w:cs="Times New Roman"/>
        </w:rPr>
      </w:pPr>
    </w:p>
    <w:p w14:paraId="4505ACD5" w14:textId="2DB4829B" w:rsidR="1BCF753F" w:rsidRPr="002C1423" w:rsidRDefault="00D30D42" w:rsidP="002C1423">
      <w:pPr>
        <w:jc w:val="center"/>
        <w:rPr>
          <w:rFonts w:cs="Times New Roman"/>
          <w:sz w:val="22"/>
        </w:rPr>
      </w:pPr>
      <w:r w:rsidRPr="1BCF753F">
        <w:rPr>
          <w:rFonts w:cs="Times New Roman"/>
        </w:rPr>
        <w:t>Амга, 2024 г.</w:t>
      </w:r>
    </w:p>
    <w:p w14:paraId="59895D35" w14:textId="77777777" w:rsidR="00D30D42" w:rsidRPr="00305ABC" w:rsidRDefault="00D30D42" w:rsidP="00D30D42">
      <w:pPr>
        <w:ind w:firstLine="708"/>
        <w:jc w:val="both"/>
        <w:rPr>
          <w:rFonts w:cs="Times New Roman"/>
          <w:szCs w:val="24"/>
        </w:rPr>
      </w:pPr>
      <w:r w:rsidRPr="00305ABC">
        <w:rPr>
          <w:rFonts w:cs="Times New Roman"/>
          <w:szCs w:val="24"/>
        </w:rPr>
        <w:lastRenderedPageBreak/>
        <w:t>Коллекция как особая форма хранения документов с самого рождения в виде глиняных табличек, надписей на костях, рукописных, первопечатных, а затем более поздних изданий была и остается явлением культуры.</w:t>
      </w:r>
    </w:p>
    <w:p w14:paraId="7CBA6944" w14:textId="77777777" w:rsidR="00D30D42" w:rsidRPr="00305ABC" w:rsidRDefault="00D30D42" w:rsidP="00D30D42">
      <w:pPr>
        <w:ind w:firstLine="708"/>
        <w:jc w:val="both"/>
        <w:rPr>
          <w:rFonts w:cs="Times New Roman"/>
          <w:szCs w:val="24"/>
        </w:rPr>
      </w:pPr>
      <w:r w:rsidRPr="00305ABC">
        <w:rPr>
          <w:rFonts w:cs="Times New Roman"/>
          <w:szCs w:val="24"/>
        </w:rPr>
        <w:t>Коллекция, приобретая научную, историческую или художественную ценность, может в течение долгого времени сохранять статичную целостность, но потенциально имеет тенденцию к развитию.</w:t>
      </w:r>
    </w:p>
    <w:p w14:paraId="48893A6F" w14:textId="50EBBE8B" w:rsidR="00D30D42" w:rsidRPr="00305ABC" w:rsidRDefault="0B1B7563" w:rsidP="1BCF753F">
      <w:pPr>
        <w:ind w:firstLine="708"/>
        <w:jc w:val="both"/>
        <w:rPr>
          <w:rFonts w:cs="Times New Roman"/>
        </w:rPr>
      </w:pPr>
      <w:r w:rsidRPr="1BCF753F">
        <w:rPr>
          <w:rFonts w:cs="Times New Roman"/>
        </w:rPr>
        <w:t xml:space="preserve">Академик </w:t>
      </w:r>
      <w:proofErr w:type="spellStart"/>
      <w:r w:rsidR="00D30D42" w:rsidRPr="1BCF753F">
        <w:rPr>
          <w:rFonts w:cs="Times New Roman"/>
        </w:rPr>
        <w:t>Д.С.Лихачев</w:t>
      </w:r>
      <w:proofErr w:type="spellEnd"/>
      <w:r w:rsidR="00D30D42" w:rsidRPr="1BCF753F">
        <w:rPr>
          <w:rFonts w:cs="Times New Roman"/>
        </w:rPr>
        <w:t>, определив коллекцию в качестве “одной из важных форм культурно-исторического наследия”, отмечал, что ее свойства обусловлены спецификой истории культуры, которая “есть не только история изменений, но и накопление ценностей, остающихся живыми и действенными элементами культуры в последующем развитии”</w:t>
      </w:r>
    </w:p>
    <w:p w14:paraId="7078EEE2" w14:textId="77777777" w:rsidR="00D30D42" w:rsidRPr="00305ABC" w:rsidRDefault="00D30D42" w:rsidP="00D30D42">
      <w:pPr>
        <w:ind w:firstLine="708"/>
        <w:jc w:val="both"/>
        <w:rPr>
          <w:rFonts w:cs="Times New Roman"/>
          <w:szCs w:val="24"/>
        </w:rPr>
      </w:pPr>
      <w:r w:rsidRPr="2BF5AF05">
        <w:rPr>
          <w:rFonts w:cs="Times New Roman"/>
        </w:rPr>
        <w:t>Современная библиотека, оснащенная новыми технологическими и информационными средствами, становится важнейшим информационным, культурным и образовательным учреждением, а ее коллекции – непосредственным источником изучения истории и отдельных деятелей культуры, причастных к созданию этих собраний и обогащению материальной и духовной культуры страны.</w:t>
      </w:r>
    </w:p>
    <w:p w14:paraId="02B8416D" w14:textId="48F7A06E" w:rsidR="00D30D42" w:rsidRPr="00305ABC" w:rsidRDefault="0EEF4C44" w:rsidP="2BF5AF05">
      <w:pPr>
        <w:ind w:firstLine="708"/>
        <w:jc w:val="both"/>
        <w:rPr>
          <w:rFonts w:cs="Times New Roman"/>
        </w:rPr>
      </w:pPr>
      <w:r w:rsidRPr="1BCF753F">
        <w:rPr>
          <w:rFonts w:cs="Times New Roman"/>
        </w:rPr>
        <w:t>“</w:t>
      </w:r>
      <w:r w:rsidR="00D30D42" w:rsidRPr="1BCF753F">
        <w:rPr>
          <w:rFonts w:cs="Times New Roman"/>
        </w:rPr>
        <w:t>Коллекция” определяется как собрание, представляющее художественный или научный интерес и соединенное собственным видением собирателя-коллекционера. Термин “библиотечная коллекция документов” не удалось найти в справочной литературе. Поскольку он включает три дефиниции: “библиотека”, “коллекция” и “документ”, то целесообразно их рассматривать вкупе в качестве “коллекции документов, целостно сохраняемой в библиотеке”.</w:t>
      </w:r>
    </w:p>
    <w:p w14:paraId="1EB449D2" w14:textId="77777777" w:rsidR="00D30D42" w:rsidRPr="00305ABC" w:rsidRDefault="00D30D42" w:rsidP="00D30D42">
      <w:pPr>
        <w:ind w:firstLine="708"/>
        <w:jc w:val="both"/>
        <w:rPr>
          <w:rFonts w:cs="Times New Roman"/>
          <w:szCs w:val="24"/>
        </w:rPr>
      </w:pPr>
      <w:r w:rsidRPr="00305ABC">
        <w:rPr>
          <w:rFonts w:cs="Times New Roman"/>
          <w:szCs w:val="24"/>
        </w:rPr>
        <w:t>Тогда о библиотечной коллекции можно говорить как о целостном собрании документов, систематизированном по усмотрению его создателя по какому-либо (видовому, тематическому, книговедческому и др.) признаку и имеющем научную, историческую или художественную ценность. Содержание и структура коллекции определяется создателем или субъектом культуры, в качестве которого может выступать личность или совокупность индивидов (этническая, социальная, территориальная, национальная и др.), объединенная единой системой ценностей или являющаяся носителем определенного культурного потенциала.</w:t>
      </w:r>
    </w:p>
    <w:p w14:paraId="3F125E76" w14:textId="77777777" w:rsidR="00D30D42" w:rsidRPr="00305ABC" w:rsidRDefault="00D30D42" w:rsidP="00D30D42">
      <w:pPr>
        <w:ind w:firstLine="708"/>
        <w:jc w:val="both"/>
        <w:rPr>
          <w:rFonts w:cs="Times New Roman"/>
          <w:szCs w:val="24"/>
        </w:rPr>
      </w:pPr>
      <w:r w:rsidRPr="00305ABC">
        <w:rPr>
          <w:rFonts w:cs="Times New Roman"/>
          <w:szCs w:val="24"/>
        </w:rPr>
        <w:t>Библиотечная коллекция как одно из явлений культуры, осуществляющих трансляцию традиций, влияющих на духовное развитие общества, его отдельных индивидов и их групп, становится феноменом мира библиотек, воспроизводящим “лабораторию” ее создателя, результаты его творческих поисков и находок, олицетворяющим ценностные ориентиры коллекционера, обусловленные богатством культуры его времени.</w:t>
      </w:r>
    </w:p>
    <w:p w14:paraId="4429990D" w14:textId="2AF20EA5" w:rsidR="00D30D42" w:rsidRPr="00305ABC" w:rsidRDefault="46790670" w:rsidP="00D30D42">
      <w:pPr>
        <w:ind w:firstLine="708"/>
        <w:jc w:val="both"/>
        <w:rPr>
          <w:rFonts w:cs="Times New Roman"/>
        </w:rPr>
      </w:pPr>
      <w:r w:rsidRPr="1BCF753F">
        <w:rPr>
          <w:rFonts w:cs="Times New Roman"/>
        </w:rPr>
        <w:t>Э</w:t>
      </w:r>
      <w:r w:rsidR="00D30D42" w:rsidRPr="1BCF753F">
        <w:rPr>
          <w:rFonts w:cs="Times New Roman"/>
        </w:rPr>
        <w:t>то исключительное свойство коллекции определяется прежде всего ее интегративной ценностью, которая способна передать пользователю целого комплекса документов из собрания более сильный заряд творческой энергии и вдохновения коллекционера-собирателя</w:t>
      </w:r>
      <w:proofErr w:type="gramStart"/>
      <w:r w:rsidR="00D30D42" w:rsidRPr="1BCF753F">
        <w:rPr>
          <w:rFonts w:cs="Times New Roman"/>
        </w:rPr>
        <w:t>.</w:t>
      </w:r>
      <w:proofErr w:type="gramEnd"/>
      <w:r w:rsidR="00D30D42" w:rsidRPr="1BCF753F">
        <w:rPr>
          <w:rFonts w:cs="Times New Roman"/>
        </w:rPr>
        <w:t xml:space="preserve"> чем каждый отдельный документ коллекции.</w:t>
      </w:r>
    </w:p>
    <w:p w14:paraId="625C4E5C" w14:textId="77777777" w:rsidR="00E80A57" w:rsidRDefault="00E80A57" w:rsidP="00D30D42">
      <w:pPr>
        <w:ind w:firstLine="708"/>
        <w:jc w:val="both"/>
        <w:rPr>
          <w:rFonts w:cs="Times New Roman"/>
          <w:szCs w:val="24"/>
        </w:rPr>
      </w:pPr>
      <w:r w:rsidRPr="1630A859">
        <w:rPr>
          <w:rFonts w:cs="Times New Roman"/>
        </w:rPr>
        <w:t>Часто коллекцией называют любую тематическую подборку материала, архив публикаций журнала и т. д. – т. е. любое собрание однородных по какому-либо признаку (признакам) документов.</w:t>
      </w:r>
    </w:p>
    <w:p w14:paraId="71048C9C" w14:textId="7E25BCE7" w:rsidR="1BBA4F31" w:rsidRDefault="1BBA4F31" w:rsidP="5CB7197E">
      <w:pPr>
        <w:ind w:firstLine="708"/>
        <w:jc w:val="both"/>
      </w:pPr>
      <w:r w:rsidRPr="1630A859">
        <w:rPr>
          <w:rFonts w:eastAsia="Times New Roman" w:cs="Times New Roman"/>
          <w:szCs w:val="24"/>
        </w:rPr>
        <w:t xml:space="preserve">Книжная коллекция — систематизированное собрание книг, объединенных разнообразными признаками (темой, форматом, хронологическим периодом, типом или </w:t>
      </w:r>
      <w:r w:rsidRPr="1630A859">
        <w:rPr>
          <w:rFonts w:eastAsia="Times New Roman" w:cs="Times New Roman"/>
          <w:szCs w:val="24"/>
        </w:rPr>
        <w:lastRenderedPageBreak/>
        <w:t xml:space="preserve">видом изданий и т. д.) и обычно имеющих историческую или художественную ценность. Формирование коллекции предполагает выявление, сбор, изучение материала. </w:t>
      </w:r>
    </w:p>
    <w:p w14:paraId="7E3CB932" w14:textId="7C8E534F" w:rsidR="1BBA4F31" w:rsidRDefault="1BBA4F31" w:rsidP="1630A859">
      <w:pPr>
        <w:ind w:firstLine="708"/>
        <w:jc w:val="both"/>
      </w:pPr>
      <w:r w:rsidRPr="1630A859">
        <w:rPr>
          <w:rFonts w:eastAsia="Times New Roman" w:cs="Times New Roman"/>
          <w:szCs w:val="24"/>
        </w:rPr>
        <w:t>Книжные коллекции входят в состав фондов библиотек. Среди коллекций — библиотечные собрания редких и ценных книг, личные библиотеки деятелей науки и культуры, государственных и общественных деятелей, библиофильские коллекции, книги по определенной тематике или относящиеся к определенной географической области. В целях сохранности коллекции, как правило, выделяются в обособленные фонды.</w:t>
      </w:r>
    </w:p>
    <w:p w14:paraId="484F98D2" w14:textId="77777777" w:rsidR="00E80A57" w:rsidRPr="00E80A57" w:rsidRDefault="00E80A57" w:rsidP="00E80A57">
      <w:pPr>
        <w:ind w:firstLine="708"/>
        <w:jc w:val="both"/>
        <w:rPr>
          <w:rFonts w:cs="Times New Roman"/>
          <w:szCs w:val="24"/>
        </w:rPr>
      </w:pPr>
      <w:r w:rsidRPr="00E80A57">
        <w:rPr>
          <w:rFonts w:cs="Times New Roman"/>
          <w:szCs w:val="24"/>
        </w:rPr>
        <w:t>Состав коллекции может</w:t>
      </w:r>
      <w:r>
        <w:rPr>
          <w:rFonts w:cs="Times New Roman"/>
          <w:szCs w:val="24"/>
        </w:rPr>
        <w:t xml:space="preserve"> </w:t>
      </w:r>
      <w:r w:rsidRPr="00E80A57">
        <w:rPr>
          <w:rFonts w:cs="Times New Roman"/>
          <w:szCs w:val="24"/>
        </w:rPr>
        <w:t>быть различным:</w:t>
      </w:r>
    </w:p>
    <w:p w14:paraId="5BEAA90B" w14:textId="77777777" w:rsidR="00E80A57" w:rsidRPr="00E80A57" w:rsidRDefault="00E80A57" w:rsidP="00E80A57">
      <w:pPr>
        <w:ind w:firstLine="708"/>
        <w:jc w:val="both"/>
        <w:rPr>
          <w:rFonts w:cs="Times New Roman"/>
          <w:szCs w:val="24"/>
        </w:rPr>
      </w:pPr>
      <w:r w:rsidRPr="00E80A57">
        <w:rPr>
          <w:rFonts w:cs="Times New Roman"/>
          <w:szCs w:val="24"/>
        </w:rPr>
        <w:t xml:space="preserve">– полные комплекты местных периодических и продолжающихся изданий </w:t>
      </w:r>
      <w:r>
        <w:rPr>
          <w:rFonts w:cs="Times New Roman"/>
          <w:szCs w:val="24"/>
        </w:rPr>
        <w:t>краеведческого направления</w:t>
      </w:r>
      <w:r w:rsidRPr="00E80A57">
        <w:rPr>
          <w:rFonts w:cs="Times New Roman"/>
          <w:szCs w:val="24"/>
        </w:rPr>
        <w:t>;</w:t>
      </w:r>
    </w:p>
    <w:p w14:paraId="23D312EE" w14:textId="77777777" w:rsidR="00E80A57" w:rsidRPr="00E80A57" w:rsidRDefault="00E80A57" w:rsidP="00E80A57">
      <w:pPr>
        <w:ind w:firstLine="708"/>
        <w:jc w:val="both"/>
        <w:rPr>
          <w:rFonts w:cs="Times New Roman"/>
          <w:szCs w:val="24"/>
        </w:rPr>
      </w:pPr>
      <w:r w:rsidRPr="00E80A57">
        <w:rPr>
          <w:rFonts w:cs="Times New Roman"/>
          <w:szCs w:val="24"/>
        </w:rPr>
        <w:t>– редкие книги и периодические издания;</w:t>
      </w:r>
    </w:p>
    <w:p w14:paraId="263BBE02" w14:textId="77777777" w:rsidR="00E80A57" w:rsidRPr="00E80A57" w:rsidRDefault="00E80A57" w:rsidP="00E80A57">
      <w:pPr>
        <w:ind w:firstLine="708"/>
        <w:jc w:val="both"/>
        <w:rPr>
          <w:rFonts w:cs="Times New Roman"/>
          <w:szCs w:val="24"/>
        </w:rPr>
      </w:pPr>
      <w:r w:rsidRPr="00E80A57">
        <w:rPr>
          <w:rFonts w:cs="Times New Roman"/>
          <w:szCs w:val="24"/>
        </w:rPr>
        <w:t>– книги и рукописи из архивов выдающихся деятелей;</w:t>
      </w:r>
    </w:p>
    <w:p w14:paraId="4DB5862E" w14:textId="77777777" w:rsidR="00E80A57" w:rsidRPr="00E80A57" w:rsidRDefault="00E80A57" w:rsidP="00E80A57">
      <w:pPr>
        <w:ind w:firstLine="708"/>
        <w:jc w:val="both"/>
        <w:rPr>
          <w:rFonts w:cs="Times New Roman"/>
          <w:szCs w:val="24"/>
        </w:rPr>
      </w:pPr>
      <w:r w:rsidRPr="00E80A57">
        <w:rPr>
          <w:rFonts w:cs="Times New Roman"/>
          <w:szCs w:val="24"/>
        </w:rPr>
        <w:t xml:space="preserve">– исторические и современные карты </w:t>
      </w:r>
      <w:r>
        <w:rPr>
          <w:rFonts w:cs="Times New Roman"/>
          <w:szCs w:val="24"/>
        </w:rPr>
        <w:t>района</w:t>
      </w:r>
      <w:r w:rsidRPr="00E80A57">
        <w:rPr>
          <w:rFonts w:cs="Times New Roman"/>
          <w:szCs w:val="24"/>
        </w:rPr>
        <w:t>;</w:t>
      </w:r>
    </w:p>
    <w:p w14:paraId="2EC58099" w14:textId="77777777" w:rsidR="00E80A57" w:rsidRPr="00E80A57" w:rsidRDefault="00E80A57" w:rsidP="00E80A57">
      <w:pPr>
        <w:ind w:firstLine="708"/>
        <w:jc w:val="both"/>
        <w:rPr>
          <w:rFonts w:cs="Times New Roman"/>
          <w:szCs w:val="24"/>
        </w:rPr>
      </w:pPr>
      <w:r w:rsidRPr="00E80A57">
        <w:rPr>
          <w:rFonts w:cs="Times New Roman"/>
          <w:szCs w:val="24"/>
        </w:rPr>
        <w:t>– материалы краеведческого характера;</w:t>
      </w:r>
    </w:p>
    <w:p w14:paraId="1A875A45" w14:textId="77777777" w:rsidR="00E80A57" w:rsidRPr="00E80A57" w:rsidRDefault="00E80A57" w:rsidP="00E80A57">
      <w:pPr>
        <w:ind w:firstLine="708"/>
        <w:jc w:val="both"/>
        <w:rPr>
          <w:rFonts w:cs="Times New Roman"/>
          <w:szCs w:val="24"/>
        </w:rPr>
      </w:pPr>
      <w:r w:rsidRPr="00E80A57">
        <w:rPr>
          <w:rFonts w:cs="Times New Roman"/>
          <w:szCs w:val="24"/>
        </w:rPr>
        <w:t>– коллекции фотографий;</w:t>
      </w:r>
    </w:p>
    <w:p w14:paraId="15B2D6F5" w14:textId="77777777" w:rsidR="00E80A57" w:rsidRPr="00E80A57" w:rsidRDefault="00E80A57" w:rsidP="0099684B">
      <w:pPr>
        <w:ind w:firstLine="708"/>
        <w:jc w:val="both"/>
        <w:rPr>
          <w:rFonts w:cs="Times New Roman"/>
          <w:szCs w:val="24"/>
        </w:rPr>
      </w:pPr>
      <w:r w:rsidRPr="00E80A57">
        <w:rPr>
          <w:rFonts w:cs="Times New Roman"/>
          <w:szCs w:val="24"/>
        </w:rPr>
        <w:t>– переданные в дар книги;</w:t>
      </w:r>
    </w:p>
    <w:p w14:paraId="75C61477" w14:textId="77777777" w:rsidR="00E80A57" w:rsidRPr="00E80A57" w:rsidRDefault="00E80A57" w:rsidP="00E80A57">
      <w:pPr>
        <w:ind w:firstLine="708"/>
        <w:jc w:val="both"/>
        <w:rPr>
          <w:rFonts w:cs="Times New Roman"/>
          <w:szCs w:val="24"/>
        </w:rPr>
      </w:pPr>
      <w:r w:rsidRPr="00E80A57">
        <w:rPr>
          <w:rFonts w:cs="Times New Roman"/>
          <w:szCs w:val="24"/>
        </w:rPr>
        <w:t>– книги с автографами;</w:t>
      </w:r>
    </w:p>
    <w:p w14:paraId="4E5B8041" w14:textId="77777777" w:rsidR="00E80A57" w:rsidRPr="00E80A57" w:rsidRDefault="00E80A57" w:rsidP="00E80A57">
      <w:pPr>
        <w:ind w:firstLine="708"/>
        <w:jc w:val="both"/>
        <w:rPr>
          <w:rFonts w:cs="Times New Roman"/>
          <w:szCs w:val="24"/>
        </w:rPr>
      </w:pPr>
      <w:r w:rsidRPr="00E80A57">
        <w:rPr>
          <w:rFonts w:cs="Times New Roman"/>
          <w:szCs w:val="24"/>
        </w:rPr>
        <w:t>– плакаты;</w:t>
      </w:r>
    </w:p>
    <w:p w14:paraId="0FB78278" w14:textId="43D2D01E" w:rsidR="0099684B" w:rsidRDefault="00E80A57" w:rsidP="002554F6">
      <w:pPr>
        <w:ind w:firstLine="708"/>
        <w:jc w:val="both"/>
        <w:rPr>
          <w:rFonts w:cs="Times New Roman"/>
          <w:szCs w:val="24"/>
        </w:rPr>
      </w:pPr>
      <w:r w:rsidRPr="00E80A57">
        <w:rPr>
          <w:rFonts w:cs="Times New Roman"/>
          <w:szCs w:val="24"/>
        </w:rPr>
        <w:t>– коллекции открыток и т. д.</w:t>
      </w:r>
    </w:p>
    <w:p w14:paraId="362663E4" w14:textId="6A108E26" w:rsidR="3D940064" w:rsidRDefault="0099684B" w:rsidP="74CB05CB">
      <w:pPr>
        <w:ind w:firstLine="708"/>
        <w:jc w:val="both"/>
        <w:rPr>
          <w:rFonts w:cs="Times New Roman"/>
        </w:rPr>
      </w:pPr>
      <w:r w:rsidRPr="74CB05CB">
        <w:rPr>
          <w:rFonts w:cs="Times New Roman"/>
        </w:rPr>
        <w:t>Выбор темы будущей коллекции может быть обусловлен текущими и перспективными планами библиотеки, приурочен к тому или иному событию, связан с «Календарем знаменательных дат»</w:t>
      </w:r>
      <w:r w:rsidR="56DE98C8" w:rsidRPr="74CB05CB">
        <w:rPr>
          <w:rFonts w:cs="Times New Roman"/>
        </w:rPr>
        <w:t>.</w:t>
      </w:r>
    </w:p>
    <w:p w14:paraId="0E88B447" w14:textId="5349FBB4" w:rsidR="15CF2C9C" w:rsidRDefault="0099684B" w:rsidP="15CF2C9C">
      <w:pPr>
        <w:ind w:firstLine="708"/>
        <w:jc w:val="both"/>
        <w:rPr>
          <w:rFonts w:cs="Times New Roman"/>
        </w:rPr>
      </w:pPr>
      <w:r w:rsidRPr="2BF5AF05">
        <w:rPr>
          <w:rFonts w:cs="Times New Roman"/>
        </w:rPr>
        <w:t>С библиотечной точки зрения – структура и прикрепленные к ней списки источников – это не что иное, как библиографический указатель по теме, проблеме или 10 отдельному предмету. Самый благоприятный вариант работы над проектом – наличие готового указателя (в печатном или электронном виде).</w:t>
      </w:r>
    </w:p>
    <w:p w14:paraId="39975D3F" w14:textId="78BE2548" w:rsidR="00CD7122" w:rsidRPr="00CD7122" w:rsidRDefault="00CD7122" w:rsidP="00CD7122">
      <w:pPr>
        <w:ind w:firstLine="708"/>
        <w:jc w:val="both"/>
        <w:rPr>
          <w:rFonts w:cs="Times New Roman"/>
        </w:rPr>
      </w:pPr>
      <w:r>
        <w:rPr>
          <w:rFonts w:cs="Times New Roman"/>
        </w:rPr>
        <w:t>С</w:t>
      </w:r>
      <w:r w:rsidRPr="00CD7122">
        <w:rPr>
          <w:rFonts w:cs="Times New Roman"/>
        </w:rPr>
        <w:t>оздани</w:t>
      </w:r>
      <w:r>
        <w:rPr>
          <w:rFonts w:cs="Times New Roman"/>
        </w:rPr>
        <w:t>е</w:t>
      </w:r>
      <w:r w:rsidRPr="00CD7122">
        <w:rPr>
          <w:rFonts w:cs="Times New Roman"/>
        </w:rPr>
        <w:t xml:space="preserve"> коллекций в библиотеке включают следующие пункты:</w:t>
      </w:r>
    </w:p>
    <w:p w14:paraId="7EE11393" w14:textId="77777777" w:rsidR="00CD7122" w:rsidRPr="00CD7122" w:rsidRDefault="00CD7122" w:rsidP="00CD7122">
      <w:pPr>
        <w:pStyle w:val="a5"/>
        <w:numPr>
          <w:ilvl w:val="0"/>
          <w:numId w:val="6"/>
        </w:numPr>
        <w:jc w:val="both"/>
        <w:rPr>
          <w:rFonts w:cs="Times New Roman"/>
        </w:rPr>
      </w:pPr>
      <w:r w:rsidRPr="00CD7122">
        <w:rPr>
          <w:rFonts w:cs="Times New Roman"/>
        </w:rPr>
        <w:t>Определение темы коллекции. Необходимо выбрать тему, которая будет интересна и полезна для читателей библиотеки. Это может быть литература о конкретной эпохе, жанре, авторе или теме.</w:t>
      </w:r>
    </w:p>
    <w:p w14:paraId="1BB8D881" w14:textId="77777777" w:rsidR="00CD7122" w:rsidRPr="00CD7122" w:rsidRDefault="00CD7122" w:rsidP="00CD7122">
      <w:pPr>
        <w:pStyle w:val="a5"/>
        <w:numPr>
          <w:ilvl w:val="0"/>
          <w:numId w:val="6"/>
        </w:numPr>
        <w:jc w:val="both"/>
        <w:rPr>
          <w:rFonts w:cs="Times New Roman"/>
        </w:rPr>
      </w:pPr>
      <w:r w:rsidRPr="00CD7122">
        <w:rPr>
          <w:rFonts w:cs="Times New Roman"/>
        </w:rPr>
        <w:t>Поиск источников. Для создания коллекции необходимо найти книги, статьи, журналы и другие материалы, связанные с выбранной темой. Источники могут быть найдены в каталогах библиотек, интернет-магазинах, электронных библиотеках и других ресурсах.</w:t>
      </w:r>
    </w:p>
    <w:p w14:paraId="1D568822" w14:textId="77777777" w:rsidR="00CD7122" w:rsidRPr="00CD7122" w:rsidRDefault="00CD7122" w:rsidP="00CD7122">
      <w:pPr>
        <w:pStyle w:val="a5"/>
        <w:numPr>
          <w:ilvl w:val="0"/>
          <w:numId w:val="6"/>
        </w:numPr>
        <w:jc w:val="both"/>
        <w:rPr>
          <w:rFonts w:cs="Times New Roman"/>
        </w:rPr>
      </w:pPr>
      <w:r w:rsidRPr="00CD7122">
        <w:rPr>
          <w:rFonts w:cs="Times New Roman"/>
        </w:rPr>
        <w:t>Отбор материалов. После того, как источники найдены, необходимо отобрать наиболее ценные и интересные материалы для включения в коллекцию. При этом следует учитывать актуальность, научную ценность, доступность и популярность источников.</w:t>
      </w:r>
    </w:p>
    <w:p w14:paraId="1BB14DD4" w14:textId="77777777" w:rsidR="00CD7122" w:rsidRPr="00CD7122" w:rsidRDefault="00CD7122" w:rsidP="00CD7122">
      <w:pPr>
        <w:pStyle w:val="a5"/>
        <w:numPr>
          <w:ilvl w:val="0"/>
          <w:numId w:val="6"/>
        </w:numPr>
        <w:jc w:val="both"/>
        <w:rPr>
          <w:rFonts w:cs="Times New Roman"/>
        </w:rPr>
      </w:pPr>
      <w:r w:rsidRPr="00CD7122">
        <w:rPr>
          <w:rFonts w:cs="Times New Roman"/>
        </w:rPr>
        <w:t xml:space="preserve">Оформление коллекции. Коллекция должна иметь четкую структуру и логическую последовательность. Материалы должны быть систематизированы по разделам, </w:t>
      </w:r>
      <w:r w:rsidRPr="00CD7122">
        <w:rPr>
          <w:rFonts w:cs="Times New Roman"/>
        </w:rPr>
        <w:lastRenderedPageBreak/>
        <w:t>главам или другим критериям. Каждый материал должен сопровождаться кратким описанием и указанием автора, названия, года издания и других необходимых данных.</w:t>
      </w:r>
    </w:p>
    <w:p w14:paraId="7C0390CF" w14:textId="77777777" w:rsidR="00CD7122" w:rsidRPr="00CD7122" w:rsidRDefault="00CD7122" w:rsidP="00CD7122">
      <w:pPr>
        <w:pStyle w:val="a5"/>
        <w:numPr>
          <w:ilvl w:val="0"/>
          <w:numId w:val="6"/>
        </w:numPr>
        <w:jc w:val="both"/>
        <w:rPr>
          <w:rFonts w:cs="Times New Roman"/>
        </w:rPr>
      </w:pPr>
      <w:r w:rsidRPr="00CD7122">
        <w:rPr>
          <w:rFonts w:cs="Times New Roman"/>
        </w:rPr>
        <w:t>Размещение коллекции. Готовая коллекция должна быть размещена в удобном для пользователей месте. Это может быть специальный раздел на сайте библиотеки, книжная полка в читальном зале или другой доступный для читателей уголок.</w:t>
      </w:r>
    </w:p>
    <w:p w14:paraId="2FD74A63" w14:textId="77777777" w:rsidR="00CD7122" w:rsidRPr="00CD7122" w:rsidRDefault="00CD7122" w:rsidP="00CD7122">
      <w:pPr>
        <w:pStyle w:val="a5"/>
        <w:numPr>
          <w:ilvl w:val="0"/>
          <w:numId w:val="6"/>
        </w:numPr>
        <w:jc w:val="both"/>
        <w:rPr>
          <w:rFonts w:cs="Times New Roman"/>
        </w:rPr>
      </w:pPr>
      <w:r w:rsidRPr="00CD7122">
        <w:rPr>
          <w:rFonts w:cs="Times New Roman"/>
        </w:rPr>
        <w:t>Продвижение коллекции. Чтобы привлечь внимание к коллекции, необходимо провести рекламную кампанию. Можно использовать различные методы продвижения: объявления в социальных сетях, пресс-релизы, презентации, выставки и другие мероприятия.</w:t>
      </w:r>
    </w:p>
    <w:p w14:paraId="714D9519" w14:textId="77777777" w:rsidR="00CD7122" w:rsidRPr="00CD7122" w:rsidRDefault="00CD7122" w:rsidP="00CD7122">
      <w:pPr>
        <w:pStyle w:val="a5"/>
        <w:numPr>
          <w:ilvl w:val="0"/>
          <w:numId w:val="6"/>
        </w:numPr>
        <w:jc w:val="both"/>
        <w:rPr>
          <w:rFonts w:cs="Times New Roman"/>
        </w:rPr>
      </w:pPr>
      <w:r w:rsidRPr="00CD7122">
        <w:rPr>
          <w:rFonts w:cs="Times New Roman"/>
        </w:rPr>
        <w:t>Обновление коллекции. Со временем коллекция может устаревать, поэтому необходимо регулярно обновлять ее содержание. Новые материалы следует добавлять, а устаревшие удалять. Также стоит следить за актуальностью описаний и другой информации о материалах.</w:t>
      </w:r>
    </w:p>
    <w:p w14:paraId="485DD7D1" w14:textId="77777777" w:rsidR="00CD7122" w:rsidRPr="00CD7122" w:rsidRDefault="00CD7122" w:rsidP="00CD7122">
      <w:pPr>
        <w:pStyle w:val="a5"/>
        <w:numPr>
          <w:ilvl w:val="0"/>
          <w:numId w:val="6"/>
        </w:numPr>
        <w:jc w:val="both"/>
        <w:rPr>
          <w:rFonts w:cs="Times New Roman"/>
        </w:rPr>
      </w:pPr>
      <w:r w:rsidRPr="00CD7122">
        <w:rPr>
          <w:rFonts w:cs="Times New Roman"/>
        </w:rPr>
        <w:t>Оценка эффективности. В конце каждого периода (например, год) следует проводить оценку эффективности работы коллекции. Нужно определить, насколько она популярна среди читателей, какие материалы пользуются наибольшим спросом, какие недостатки были обнаружены и как их можно исправить.</w:t>
      </w:r>
    </w:p>
    <w:p w14:paraId="584A0AC5" w14:textId="31A937EA" w:rsidR="00CD7122" w:rsidRDefault="00CD7122" w:rsidP="00CD7122">
      <w:pPr>
        <w:ind w:firstLine="708"/>
        <w:jc w:val="both"/>
        <w:rPr>
          <w:rFonts w:cs="Times New Roman"/>
        </w:rPr>
      </w:pPr>
      <w:r w:rsidRPr="00CD7122">
        <w:rPr>
          <w:rFonts w:cs="Times New Roman"/>
        </w:rPr>
        <w:t>Создание коллекции требует усилий и времени, но оно того стоит. Ведь такая коллекция поможет читателям расширить свои знания, углубить понимание темы и получить удовольствие от чтения интересных и полезных материалов.</w:t>
      </w:r>
    </w:p>
    <w:p w14:paraId="33107557" w14:textId="580B21D1" w:rsidR="600F40FA" w:rsidRDefault="600F40FA" w:rsidP="15CF2C9C">
      <w:pPr>
        <w:spacing w:line="257" w:lineRule="auto"/>
        <w:ind w:firstLine="708"/>
        <w:jc w:val="both"/>
      </w:pPr>
      <w:r w:rsidRPr="2BF5AF05">
        <w:rPr>
          <w:rFonts w:eastAsia="Times New Roman" w:cs="Times New Roman"/>
        </w:rPr>
        <w:t xml:space="preserve">Коллекции </w:t>
      </w:r>
      <w:r w:rsidR="71116008" w:rsidRPr="2BF5AF05">
        <w:rPr>
          <w:rFonts w:eastAsia="Times New Roman" w:cs="Times New Roman"/>
        </w:rPr>
        <w:t>историко-культурного наследия малой родины</w:t>
      </w:r>
      <w:r w:rsidRPr="2BF5AF05">
        <w:rPr>
          <w:rFonts w:eastAsia="Times New Roman" w:cs="Times New Roman"/>
        </w:rPr>
        <w:t xml:space="preserve"> </w:t>
      </w:r>
      <w:r w:rsidRPr="4EE5A4B4">
        <w:rPr>
          <w:rFonts w:eastAsia="Times New Roman" w:cs="Times New Roman"/>
        </w:rPr>
        <w:t>основыва</w:t>
      </w:r>
      <w:r w:rsidR="03BE04B9" w:rsidRPr="4EE5A4B4">
        <w:rPr>
          <w:rFonts w:eastAsia="Times New Roman" w:cs="Times New Roman"/>
        </w:rPr>
        <w:t>ю</w:t>
      </w:r>
      <w:r w:rsidRPr="4EE5A4B4">
        <w:rPr>
          <w:rFonts w:eastAsia="Times New Roman" w:cs="Times New Roman"/>
        </w:rPr>
        <w:t>тся</w:t>
      </w:r>
      <w:r w:rsidRPr="2BF5AF05">
        <w:rPr>
          <w:rFonts w:eastAsia="Times New Roman" w:cs="Times New Roman"/>
        </w:rPr>
        <w:t xml:space="preserve"> на краеведческой литературе. Содержание и структура коллекции определяются создателем коллекции:</w:t>
      </w:r>
    </w:p>
    <w:p w14:paraId="36C6EEE8" w14:textId="73516093" w:rsidR="600F40FA" w:rsidRDefault="600F40FA" w:rsidP="15CF2C9C">
      <w:pPr>
        <w:pStyle w:val="a5"/>
        <w:numPr>
          <w:ilvl w:val="0"/>
          <w:numId w:val="3"/>
        </w:numPr>
        <w:spacing w:after="0" w:line="257" w:lineRule="auto"/>
        <w:ind w:left="1428"/>
        <w:jc w:val="both"/>
        <w:rPr>
          <w:rFonts w:eastAsia="Times New Roman" w:cs="Times New Roman"/>
          <w:szCs w:val="24"/>
        </w:rPr>
      </w:pPr>
      <w:r w:rsidRPr="15CF2C9C">
        <w:rPr>
          <w:rFonts w:eastAsia="Times New Roman" w:cs="Times New Roman"/>
          <w:szCs w:val="24"/>
        </w:rPr>
        <w:t>Персональные</w:t>
      </w:r>
    </w:p>
    <w:p w14:paraId="49016DFB" w14:textId="53EDC453" w:rsidR="600F40FA" w:rsidRDefault="600F40FA" w:rsidP="15CF2C9C">
      <w:pPr>
        <w:pStyle w:val="a5"/>
        <w:numPr>
          <w:ilvl w:val="0"/>
          <w:numId w:val="3"/>
        </w:numPr>
        <w:spacing w:after="0" w:line="257" w:lineRule="auto"/>
        <w:ind w:left="1428"/>
        <w:jc w:val="both"/>
        <w:rPr>
          <w:rFonts w:eastAsia="Times New Roman" w:cs="Times New Roman"/>
          <w:szCs w:val="24"/>
        </w:rPr>
      </w:pPr>
      <w:r w:rsidRPr="15CF2C9C">
        <w:rPr>
          <w:rFonts w:eastAsia="Times New Roman" w:cs="Times New Roman"/>
          <w:szCs w:val="24"/>
        </w:rPr>
        <w:t>Тематические</w:t>
      </w:r>
    </w:p>
    <w:p w14:paraId="6FB22CE9" w14:textId="13C8456D" w:rsidR="600F40FA" w:rsidRDefault="600F40FA" w:rsidP="15CF2C9C">
      <w:pPr>
        <w:pStyle w:val="a5"/>
        <w:numPr>
          <w:ilvl w:val="0"/>
          <w:numId w:val="3"/>
        </w:numPr>
        <w:spacing w:after="0" w:line="257" w:lineRule="auto"/>
        <w:ind w:left="1428"/>
        <w:jc w:val="both"/>
        <w:rPr>
          <w:rFonts w:eastAsia="Times New Roman" w:cs="Times New Roman"/>
          <w:szCs w:val="24"/>
        </w:rPr>
      </w:pPr>
      <w:r w:rsidRPr="15CF2C9C">
        <w:rPr>
          <w:rFonts w:eastAsia="Times New Roman" w:cs="Times New Roman"/>
          <w:szCs w:val="24"/>
        </w:rPr>
        <w:t xml:space="preserve">Исторические </w:t>
      </w:r>
    </w:p>
    <w:p w14:paraId="0A8303EA" w14:textId="31F97F9D" w:rsidR="00E26EAF" w:rsidRPr="00E26EAF" w:rsidRDefault="600F40FA" w:rsidP="00E26EAF">
      <w:pPr>
        <w:spacing w:line="257" w:lineRule="auto"/>
        <w:jc w:val="both"/>
        <w:rPr>
          <w:rFonts w:eastAsia="Times New Roman" w:cs="Times New Roman"/>
        </w:rPr>
      </w:pPr>
      <w:r w:rsidRPr="42E976F7">
        <w:rPr>
          <w:rFonts w:eastAsia="Times New Roman" w:cs="Times New Roman"/>
        </w:rPr>
        <w:t>Все</w:t>
      </w:r>
      <w:r w:rsidR="00E26EAF" w:rsidRPr="42E976F7">
        <w:rPr>
          <w:rFonts w:eastAsia="Times New Roman" w:cs="Times New Roman"/>
        </w:rPr>
        <w:t xml:space="preserve"> коллекции должны содержать полную информацию.</w:t>
      </w:r>
    </w:p>
    <w:p w14:paraId="197D0CD5" w14:textId="578115B0" w:rsidR="2BE37DC6" w:rsidRDefault="2BE37DC6" w:rsidP="3D940064">
      <w:pPr>
        <w:spacing w:line="257" w:lineRule="auto"/>
        <w:jc w:val="center"/>
        <w:rPr>
          <w:rFonts w:eastAsia="Times New Roman" w:cs="Times New Roman"/>
          <w:b/>
          <w:bCs/>
        </w:rPr>
      </w:pPr>
      <w:r w:rsidRPr="3D940064">
        <w:rPr>
          <w:rFonts w:eastAsia="Times New Roman" w:cs="Times New Roman"/>
          <w:b/>
          <w:bCs/>
        </w:rPr>
        <w:t>Формирование коллекций</w:t>
      </w:r>
    </w:p>
    <w:p w14:paraId="44A5DA85" w14:textId="6A1B0B2A" w:rsidR="00E26EAF" w:rsidRPr="00E26EAF" w:rsidRDefault="00E26EAF" w:rsidP="4EE5A4B4">
      <w:pPr>
        <w:spacing w:line="257" w:lineRule="auto"/>
        <w:jc w:val="both"/>
        <w:rPr>
          <w:rFonts w:eastAsia="Times New Roman" w:cs="Times New Roman"/>
        </w:rPr>
      </w:pPr>
      <w:r w:rsidRPr="00E26EAF">
        <w:rPr>
          <w:rFonts w:eastAsia="Times New Roman" w:cs="Times New Roman"/>
          <w:szCs w:val="24"/>
        </w:rPr>
        <w:tab/>
      </w:r>
      <w:proofErr w:type="spellStart"/>
      <w:r w:rsidRPr="4EE5A4B4">
        <w:rPr>
          <w:rFonts w:eastAsia="Times New Roman" w:cs="Times New Roman"/>
        </w:rPr>
        <w:t>Сулгачинская</w:t>
      </w:r>
      <w:proofErr w:type="spellEnd"/>
      <w:r w:rsidR="54B3CEA1" w:rsidRPr="4EE5A4B4">
        <w:rPr>
          <w:rFonts w:eastAsia="Times New Roman" w:cs="Times New Roman"/>
        </w:rPr>
        <w:t xml:space="preserve"> и </w:t>
      </w:r>
      <w:proofErr w:type="spellStart"/>
      <w:r w:rsidRPr="4EE5A4B4">
        <w:rPr>
          <w:rFonts w:eastAsia="Times New Roman" w:cs="Times New Roman"/>
        </w:rPr>
        <w:t>Мэндигинская</w:t>
      </w:r>
      <w:proofErr w:type="spellEnd"/>
      <w:r w:rsidR="798409D7" w:rsidRPr="4EE5A4B4">
        <w:rPr>
          <w:rFonts w:eastAsia="Times New Roman" w:cs="Times New Roman"/>
        </w:rPr>
        <w:t xml:space="preserve"> сельские библиотеки могут сформировать</w:t>
      </w:r>
      <w:r w:rsidRPr="4EE5A4B4">
        <w:rPr>
          <w:rFonts w:eastAsia="Times New Roman" w:cs="Times New Roman"/>
        </w:rPr>
        <w:t xml:space="preserve"> персональные коллекции </w:t>
      </w:r>
      <w:r w:rsidR="75E25FE3" w:rsidRPr="4EE5A4B4">
        <w:rPr>
          <w:rFonts w:eastAsia="Times New Roman" w:cs="Times New Roman"/>
        </w:rPr>
        <w:t>н</w:t>
      </w:r>
      <w:r w:rsidRPr="4EE5A4B4">
        <w:rPr>
          <w:rFonts w:eastAsia="Times New Roman" w:cs="Times New Roman"/>
        </w:rPr>
        <w:t>ародных</w:t>
      </w:r>
      <w:r w:rsidR="43EB7111" w:rsidRPr="4EE5A4B4">
        <w:rPr>
          <w:rFonts w:eastAsia="Times New Roman" w:cs="Times New Roman"/>
        </w:rPr>
        <w:t xml:space="preserve"> </w:t>
      </w:r>
      <w:r w:rsidRPr="4EE5A4B4">
        <w:rPr>
          <w:rFonts w:eastAsia="Times New Roman" w:cs="Times New Roman"/>
        </w:rPr>
        <w:t>писателей Республики Саха (Якутия)</w:t>
      </w:r>
      <w:r w:rsidR="5485B2F0" w:rsidRPr="4EE5A4B4">
        <w:rPr>
          <w:rFonts w:eastAsia="Times New Roman" w:cs="Times New Roman"/>
        </w:rPr>
        <w:t>:</w:t>
      </w:r>
      <w:r w:rsidRPr="4EE5A4B4">
        <w:rPr>
          <w:rFonts w:eastAsia="Times New Roman" w:cs="Times New Roman"/>
        </w:rPr>
        <w:t xml:space="preserve"> Наумова Дмитрия Федосеевича, Васильева Василия Егоровича</w:t>
      </w:r>
      <w:r w:rsidR="1DCC8E8E" w:rsidRPr="4EE5A4B4">
        <w:rPr>
          <w:rFonts w:eastAsia="Times New Roman" w:cs="Times New Roman"/>
        </w:rPr>
        <w:t xml:space="preserve"> </w:t>
      </w:r>
      <w:r w:rsidRPr="4EE5A4B4">
        <w:rPr>
          <w:rFonts w:eastAsia="Times New Roman" w:cs="Times New Roman"/>
        </w:rPr>
        <w:t>-</w:t>
      </w:r>
      <w:r w:rsidR="2420E9C1" w:rsidRPr="4EE5A4B4">
        <w:rPr>
          <w:rFonts w:eastAsia="Times New Roman" w:cs="Times New Roman"/>
        </w:rPr>
        <w:t xml:space="preserve"> </w:t>
      </w:r>
      <w:proofErr w:type="spellStart"/>
      <w:r w:rsidRPr="4EE5A4B4">
        <w:rPr>
          <w:rFonts w:eastAsia="Times New Roman" w:cs="Times New Roman"/>
        </w:rPr>
        <w:t>Харысхал</w:t>
      </w:r>
      <w:proofErr w:type="spellEnd"/>
      <w:r w:rsidRPr="4EE5A4B4">
        <w:rPr>
          <w:rFonts w:eastAsia="Times New Roman" w:cs="Times New Roman"/>
        </w:rPr>
        <w:t>,</w:t>
      </w:r>
      <w:r w:rsidR="65CCA63D" w:rsidRPr="4EE5A4B4">
        <w:rPr>
          <w:rFonts w:eastAsia="Times New Roman" w:cs="Times New Roman"/>
        </w:rPr>
        <w:t xml:space="preserve"> </w:t>
      </w:r>
      <w:r w:rsidR="46BC494C" w:rsidRPr="4EE5A4B4">
        <w:rPr>
          <w:rFonts w:eastAsia="Times New Roman" w:cs="Times New Roman"/>
        </w:rPr>
        <w:t>куда</w:t>
      </w:r>
      <w:r w:rsidRPr="4EE5A4B4">
        <w:rPr>
          <w:rFonts w:eastAsia="Times New Roman" w:cs="Times New Roman"/>
        </w:rPr>
        <w:t xml:space="preserve"> войдут материалы о</w:t>
      </w:r>
      <w:r w:rsidR="7488DC38" w:rsidRPr="4EE5A4B4">
        <w:rPr>
          <w:rFonts w:eastAsia="Times New Roman" w:cs="Times New Roman"/>
        </w:rPr>
        <w:t>б их персоналиях</w:t>
      </w:r>
      <w:r w:rsidRPr="4EE5A4B4">
        <w:rPr>
          <w:rFonts w:eastAsia="Times New Roman" w:cs="Times New Roman"/>
        </w:rPr>
        <w:t xml:space="preserve">, книги, публикации о </w:t>
      </w:r>
      <w:r w:rsidR="30D68E37" w:rsidRPr="4EE5A4B4">
        <w:rPr>
          <w:rFonts w:eastAsia="Times New Roman" w:cs="Times New Roman"/>
        </w:rPr>
        <w:t>писателях</w:t>
      </w:r>
      <w:r w:rsidRPr="4EE5A4B4">
        <w:rPr>
          <w:rFonts w:eastAsia="Times New Roman" w:cs="Times New Roman"/>
        </w:rPr>
        <w:t>, переписк</w:t>
      </w:r>
      <w:r w:rsidR="76703754" w:rsidRPr="4EE5A4B4">
        <w:rPr>
          <w:rFonts w:eastAsia="Times New Roman" w:cs="Times New Roman"/>
        </w:rPr>
        <w:t>и</w:t>
      </w:r>
      <w:r w:rsidRPr="4EE5A4B4">
        <w:rPr>
          <w:rFonts w:eastAsia="Times New Roman" w:cs="Times New Roman"/>
        </w:rPr>
        <w:t>,</w:t>
      </w:r>
      <w:r w:rsidR="701BDC21" w:rsidRPr="4EE5A4B4">
        <w:rPr>
          <w:rFonts w:eastAsia="Times New Roman" w:cs="Times New Roman"/>
        </w:rPr>
        <w:t xml:space="preserve"> </w:t>
      </w:r>
      <w:r w:rsidRPr="4EE5A4B4">
        <w:rPr>
          <w:rFonts w:eastAsia="Times New Roman" w:cs="Times New Roman"/>
        </w:rPr>
        <w:t>видеосюжеты,</w:t>
      </w:r>
      <w:r w:rsidR="1316F76D" w:rsidRPr="4EE5A4B4">
        <w:rPr>
          <w:rFonts w:eastAsia="Times New Roman" w:cs="Times New Roman"/>
        </w:rPr>
        <w:t xml:space="preserve"> </w:t>
      </w:r>
      <w:r w:rsidRPr="4EE5A4B4">
        <w:rPr>
          <w:rFonts w:eastAsia="Times New Roman" w:cs="Times New Roman"/>
        </w:rPr>
        <w:t>дары писател</w:t>
      </w:r>
      <w:r w:rsidR="5AE7B589" w:rsidRPr="4EE5A4B4">
        <w:rPr>
          <w:rFonts w:eastAsia="Times New Roman" w:cs="Times New Roman"/>
        </w:rPr>
        <w:t>ей</w:t>
      </w:r>
      <w:r w:rsidRPr="4EE5A4B4">
        <w:rPr>
          <w:rFonts w:eastAsia="Times New Roman" w:cs="Times New Roman"/>
        </w:rPr>
        <w:t xml:space="preserve"> библиотек</w:t>
      </w:r>
      <w:r w:rsidR="44348577" w:rsidRPr="4EE5A4B4">
        <w:rPr>
          <w:rFonts w:eastAsia="Times New Roman" w:cs="Times New Roman"/>
        </w:rPr>
        <w:t>ам</w:t>
      </w:r>
      <w:r w:rsidRPr="4EE5A4B4">
        <w:rPr>
          <w:rFonts w:eastAsia="Times New Roman" w:cs="Times New Roman"/>
        </w:rPr>
        <w:t xml:space="preserve"> </w:t>
      </w:r>
      <w:proofErr w:type="spellStart"/>
      <w:r w:rsidR="28B150CD" w:rsidRPr="4EE5A4B4">
        <w:rPr>
          <w:rFonts w:eastAsia="Times New Roman" w:cs="Times New Roman"/>
        </w:rPr>
        <w:t>и.т.д</w:t>
      </w:r>
      <w:proofErr w:type="spellEnd"/>
      <w:r w:rsidR="28B150CD" w:rsidRPr="4EE5A4B4">
        <w:rPr>
          <w:rFonts w:eastAsia="Times New Roman" w:cs="Times New Roman"/>
        </w:rPr>
        <w:t>.</w:t>
      </w:r>
    </w:p>
    <w:p w14:paraId="4741B144" w14:textId="77777777" w:rsidR="00E26EAF" w:rsidRPr="00E26EAF" w:rsidRDefault="00E26EAF" w:rsidP="00E26EAF">
      <w:pPr>
        <w:spacing w:line="257" w:lineRule="auto"/>
        <w:jc w:val="both"/>
        <w:rPr>
          <w:rFonts w:eastAsia="Times New Roman" w:cs="Times New Roman"/>
          <w:szCs w:val="24"/>
        </w:rPr>
      </w:pPr>
      <w:r w:rsidRPr="00E26EAF">
        <w:rPr>
          <w:rFonts w:eastAsia="Times New Roman" w:cs="Times New Roman"/>
          <w:szCs w:val="24"/>
        </w:rPr>
        <w:tab/>
      </w:r>
      <w:proofErr w:type="spellStart"/>
      <w:r w:rsidRPr="00E26EAF">
        <w:rPr>
          <w:rFonts w:eastAsia="Times New Roman" w:cs="Times New Roman"/>
          <w:szCs w:val="24"/>
        </w:rPr>
        <w:t>Абагинская</w:t>
      </w:r>
      <w:proofErr w:type="spellEnd"/>
      <w:r w:rsidRPr="00E26EAF">
        <w:rPr>
          <w:rFonts w:eastAsia="Times New Roman" w:cs="Times New Roman"/>
          <w:szCs w:val="24"/>
        </w:rPr>
        <w:t xml:space="preserve"> </w:t>
      </w:r>
      <w:proofErr w:type="gramStart"/>
      <w:r w:rsidRPr="00E26EAF">
        <w:rPr>
          <w:rFonts w:eastAsia="Times New Roman" w:cs="Times New Roman"/>
          <w:szCs w:val="24"/>
        </w:rPr>
        <w:t>сельская библиотека</w:t>
      </w:r>
      <w:proofErr w:type="gramEnd"/>
      <w:r w:rsidRPr="00E26EAF">
        <w:rPr>
          <w:rFonts w:eastAsia="Times New Roman" w:cs="Times New Roman"/>
          <w:szCs w:val="24"/>
        </w:rPr>
        <w:t xml:space="preserve"> основываясь на своём богатом материале может создать историческую коллекцию «Гражданская война в Амгинском улусе».</w:t>
      </w:r>
    </w:p>
    <w:p w14:paraId="3E3A5286" w14:textId="52432D78" w:rsidR="00E26EAF" w:rsidRPr="00E26EAF" w:rsidRDefault="00E26EAF" w:rsidP="00E26EAF">
      <w:pPr>
        <w:spacing w:line="257" w:lineRule="auto"/>
        <w:jc w:val="both"/>
        <w:rPr>
          <w:rFonts w:eastAsia="Times New Roman" w:cs="Times New Roman"/>
        </w:rPr>
      </w:pPr>
      <w:r w:rsidRPr="00E26EAF">
        <w:rPr>
          <w:rFonts w:eastAsia="Times New Roman" w:cs="Times New Roman"/>
          <w:szCs w:val="24"/>
        </w:rPr>
        <w:tab/>
      </w:r>
      <w:proofErr w:type="spellStart"/>
      <w:r w:rsidRPr="520BA5F8">
        <w:rPr>
          <w:rFonts w:eastAsia="Times New Roman" w:cs="Times New Roman"/>
        </w:rPr>
        <w:t>Бологурская</w:t>
      </w:r>
      <w:proofErr w:type="spellEnd"/>
      <w:r w:rsidRPr="520BA5F8">
        <w:rPr>
          <w:rFonts w:eastAsia="Times New Roman" w:cs="Times New Roman"/>
        </w:rPr>
        <w:t xml:space="preserve"> сельская библиотека</w:t>
      </w:r>
      <w:r w:rsidR="0B5E9248" w:rsidRPr="520BA5F8">
        <w:rPr>
          <w:rFonts w:eastAsia="Times New Roman" w:cs="Times New Roman"/>
        </w:rPr>
        <w:t xml:space="preserve"> </w:t>
      </w:r>
      <w:r w:rsidRPr="520BA5F8">
        <w:rPr>
          <w:rFonts w:eastAsia="Times New Roman" w:cs="Times New Roman"/>
        </w:rPr>
        <w:t xml:space="preserve">персональную коллекцию писателей </w:t>
      </w:r>
      <w:proofErr w:type="spellStart"/>
      <w:r w:rsidRPr="520BA5F8">
        <w:rPr>
          <w:rFonts w:eastAsia="Times New Roman" w:cs="Times New Roman"/>
        </w:rPr>
        <w:t>Голдеровых</w:t>
      </w:r>
      <w:proofErr w:type="spellEnd"/>
      <w:r w:rsidRPr="520BA5F8">
        <w:rPr>
          <w:rFonts w:eastAsia="Times New Roman" w:cs="Times New Roman"/>
        </w:rPr>
        <w:t xml:space="preserve">, где полностью отображается жизнь и </w:t>
      </w:r>
      <w:r w:rsidRPr="4EE5A4B4">
        <w:rPr>
          <w:rFonts w:eastAsia="Times New Roman" w:cs="Times New Roman"/>
        </w:rPr>
        <w:t>творчеств</w:t>
      </w:r>
      <w:r w:rsidR="7807F307" w:rsidRPr="4EE5A4B4">
        <w:rPr>
          <w:rFonts w:eastAsia="Times New Roman" w:cs="Times New Roman"/>
        </w:rPr>
        <w:t>о</w:t>
      </w:r>
      <w:r w:rsidRPr="520BA5F8">
        <w:rPr>
          <w:rFonts w:eastAsia="Times New Roman" w:cs="Times New Roman"/>
        </w:rPr>
        <w:t xml:space="preserve"> писателей.</w:t>
      </w:r>
    </w:p>
    <w:p w14:paraId="5E7CA9D5" w14:textId="368A691D" w:rsidR="00E26EAF" w:rsidRPr="00E26EAF" w:rsidRDefault="00E26EAF" w:rsidP="00E26EAF">
      <w:pPr>
        <w:spacing w:line="257" w:lineRule="auto"/>
        <w:ind w:firstLine="708"/>
        <w:jc w:val="both"/>
        <w:rPr>
          <w:rFonts w:eastAsia="Times New Roman" w:cs="Times New Roman"/>
        </w:rPr>
      </w:pPr>
      <w:proofErr w:type="spellStart"/>
      <w:r w:rsidRPr="74CB05CB">
        <w:rPr>
          <w:rFonts w:eastAsia="Times New Roman" w:cs="Times New Roman"/>
        </w:rPr>
        <w:t>Бетюн</w:t>
      </w:r>
      <w:r w:rsidR="19269668" w:rsidRPr="74CB05CB">
        <w:rPr>
          <w:rFonts w:eastAsia="Times New Roman" w:cs="Times New Roman"/>
        </w:rPr>
        <w:t>ь</w:t>
      </w:r>
      <w:r w:rsidRPr="74CB05CB">
        <w:rPr>
          <w:rFonts w:eastAsia="Times New Roman" w:cs="Times New Roman"/>
        </w:rPr>
        <w:t>ская</w:t>
      </w:r>
      <w:proofErr w:type="spellEnd"/>
      <w:r w:rsidRPr="74CB05CB">
        <w:rPr>
          <w:rFonts w:eastAsia="Times New Roman" w:cs="Times New Roman"/>
        </w:rPr>
        <w:t>,</w:t>
      </w:r>
      <w:r w:rsidR="7A43742F" w:rsidRPr="74CB05CB">
        <w:rPr>
          <w:rFonts w:eastAsia="Times New Roman" w:cs="Times New Roman"/>
        </w:rPr>
        <w:t xml:space="preserve"> </w:t>
      </w:r>
      <w:proofErr w:type="spellStart"/>
      <w:r w:rsidRPr="74CB05CB">
        <w:rPr>
          <w:rFonts w:eastAsia="Times New Roman" w:cs="Times New Roman"/>
        </w:rPr>
        <w:t>Оннеская</w:t>
      </w:r>
      <w:proofErr w:type="spellEnd"/>
      <w:r w:rsidRPr="74CB05CB">
        <w:rPr>
          <w:rFonts w:eastAsia="Times New Roman" w:cs="Times New Roman"/>
        </w:rPr>
        <w:t xml:space="preserve"> сельские библиотеки тематическую коллекцию о знаме</w:t>
      </w:r>
      <w:r w:rsidR="52E6EE81" w:rsidRPr="74CB05CB">
        <w:rPr>
          <w:rFonts w:eastAsia="Times New Roman" w:cs="Times New Roman"/>
        </w:rPr>
        <w:t xml:space="preserve">нитых </w:t>
      </w:r>
      <w:r w:rsidRPr="74CB05CB">
        <w:rPr>
          <w:rFonts w:eastAsia="Times New Roman" w:cs="Times New Roman"/>
        </w:rPr>
        <w:t>земляках</w:t>
      </w:r>
      <w:r w:rsidR="60568CBE" w:rsidRPr="74CB05CB">
        <w:rPr>
          <w:rFonts w:eastAsia="Times New Roman" w:cs="Times New Roman"/>
        </w:rPr>
        <w:t>-</w:t>
      </w:r>
      <w:proofErr w:type="spellStart"/>
      <w:r w:rsidRPr="74CB05CB">
        <w:rPr>
          <w:rFonts w:eastAsia="Times New Roman" w:cs="Times New Roman"/>
        </w:rPr>
        <w:t>тружен</w:t>
      </w:r>
      <w:r w:rsidR="5465F7FB" w:rsidRPr="74CB05CB">
        <w:rPr>
          <w:rFonts w:eastAsia="Times New Roman" w:cs="Times New Roman"/>
        </w:rPr>
        <w:t>никах</w:t>
      </w:r>
      <w:proofErr w:type="spellEnd"/>
      <w:r w:rsidRPr="74CB05CB">
        <w:rPr>
          <w:rFonts w:eastAsia="Times New Roman" w:cs="Times New Roman"/>
        </w:rPr>
        <w:t xml:space="preserve"> сельского хозяйства.</w:t>
      </w:r>
    </w:p>
    <w:p w14:paraId="6F8C3155" w14:textId="0AF78B1F" w:rsidR="00E26EAF" w:rsidRPr="00E26EAF" w:rsidRDefault="00E26EAF" w:rsidP="00E26EAF">
      <w:pPr>
        <w:spacing w:line="257" w:lineRule="auto"/>
        <w:ind w:firstLine="708"/>
        <w:jc w:val="both"/>
        <w:rPr>
          <w:rFonts w:eastAsia="Times New Roman" w:cs="Times New Roman"/>
        </w:rPr>
      </w:pPr>
      <w:r w:rsidRPr="215A6D57">
        <w:rPr>
          <w:rFonts w:eastAsia="Times New Roman" w:cs="Times New Roman"/>
        </w:rPr>
        <w:t>Майская сельская библиотека коллекцию о совхозе «Амгинский</w:t>
      </w:r>
      <w:r w:rsidRPr="4EE5A4B4">
        <w:rPr>
          <w:rFonts w:eastAsia="Times New Roman" w:cs="Times New Roman"/>
        </w:rPr>
        <w:t>»</w:t>
      </w:r>
      <w:r w:rsidR="6E76F6C1" w:rsidRPr="4EE5A4B4">
        <w:rPr>
          <w:rFonts w:eastAsia="Times New Roman" w:cs="Times New Roman"/>
        </w:rPr>
        <w:t>,</w:t>
      </w:r>
      <w:r w:rsidRPr="215A6D57">
        <w:rPr>
          <w:rFonts w:eastAsia="Times New Roman" w:cs="Times New Roman"/>
        </w:rPr>
        <w:t xml:space="preserve"> основываясь на архивных документах,</w:t>
      </w:r>
      <w:r w:rsidR="3FDAFE73" w:rsidRPr="215A6D57">
        <w:rPr>
          <w:rFonts w:eastAsia="Times New Roman" w:cs="Times New Roman"/>
        </w:rPr>
        <w:t xml:space="preserve"> </w:t>
      </w:r>
      <w:r w:rsidRPr="215A6D57">
        <w:rPr>
          <w:rFonts w:eastAsia="Times New Roman" w:cs="Times New Roman"/>
        </w:rPr>
        <w:t>книгах,</w:t>
      </w:r>
      <w:r w:rsidR="13F7E57D" w:rsidRPr="2FBB00EB">
        <w:rPr>
          <w:rFonts w:eastAsia="Times New Roman" w:cs="Times New Roman"/>
        </w:rPr>
        <w:t xml:space="preserve"> </w:t>
      </w:r>
      <w:r w:rsidRPr="215A6D57">
        <w:rPr>
          <w:rFonts w:eastAsia="Times New Roman" w:cs="Times New Roman"/>
        </w:rPr>
        <w:t>статьях из периодической печати.</w:t>
      </w:r>
      <w:r w:rsidR="51EFC5E7" w:rsidRPr="2FBB00EB">
        <w:rPr>
          <w:rFonts w:eastAsia="Times New Roman" w:cs="Times New Roman"/>
        </w:rPr>
        <w:t xml:space="preserve"> </w:t>
      </w:r>
      <w:r w:rsidRPr="215A6D57">
        <w:rPr>
          <w:rFonts w:eastAsia="Times New Roman" w:cs="Times New Roman"/>
        </w:rPr>
        <w:t xml:space="preserve">Создать современную персональную   коллекцию фотографий </w:t>
      </w:r>
      <w:r w:rsidR="357C8D30" w:rsidRPr="0BC1421D">
        <w:rPr>
          <w:rFonts w:eastAsia="Times New Roman" w:cs="Times New Roman"/>
        </w:rPr>
        <w:t xml:space="preserve">краеведа - </w:t>
      </w:r>
      <w:r w:rsidRPr="0BC1421D">
        <w:rPr>
          <w:rFonts w:eastAsia="Times New Roman" w:cs="Times New Roman"/>
        </w:rPr>
        <w:t>Стручкова</w:t>
      </w:r>
      <w:r w:rsidRPr="215A6D57">
        <w:rPr>
          <w:rFonts w:eastAsia="Times New Roman" w:cs="Times New Roman"/>
        </w:rPr>
        <w:t xml:space="preserve"> Николая.</w:t>
      </w:r>
    </w:p>
    <w:p w14:paraId="704D8BBA" w14:textId="38B94CC8" w:rsidR="00E26EAF" w:rsidRPr="00E26EAF" w:rsidRDefault="00E26EAF" w:rsidP="74CB05CB">
      <w:pPr>
        <w:spacing w:line="257" w:lineRule="auto"/>
        <w:ind w:firstLine="708"/>
        <w:jc w:val="both"/>
        <w:rPr>
          <w:rFonts w:eastAsia="Times New Roman" w:cs="Times New Roman"/>
        </w:rPr>
      </w:pPr>
      <w:proofErr w:type="spellStart"/>
      <w:r w:rsidRPr="74CB05CB">
        <w:rPr>
          <w:rFonts w:eastAsia="Times New Roman" w:cs="Times New Roman"/>
        </w:rPr>
        <w:lastRenderedPageBreak/>
        <w:t>Чакырская</w:t>
      </w:r>
      <w:proofErr w:type="spellEnd"/>
      <w:r w:rsidRPr="74CB05CB">
        <w:rPr>
          <w:rFonts w:eastAsia="Times New Roman" w:cs="Times New Roman"/>
        </w:rPr>
        <w:t xml:space="preserve"> сельская библиотека персональную коллекцию о меценате Федотове Р.</w:t>
      </w:r>
      <w:r w:rsidR="54BF2695" w:rsidRPr="74CB05CB">
        <w:rPr>
          <w:rFonts w:eastAsia="Times New Roman" w:cs="Times New Roman"/>
        </w:rPr>
        <w:t xml:space="preserve"> </w:t>
      </w:r>
      <w:r w:rsidRPr="74CB05CB">
        <w:rPr>
          <w:rFonts w:eastAsia="Times New Roman" w:cs="Times New Roman"/>
        </w:rPr>
        <w:t>Е.</w:t>
      </w:r>
    </w:p>
    <w:p w14:paraId="69F65687" w14:textId="40AE2269" w:rsidR="00E26EAF" w:rsidRPr="00E26EAF" w:rsidRDefault="00E26EAF" w:rsidP="74CB05CB">
      <w:pPr>
        <w:spacing w:line="257" w:lineRule="auto"/>
        <w:ind w:firstLine="708"/>
        <w:jc w:val="both"/>
        <w:rPr>
          <w:rFonts w:eastAsia="Times New Roman" w:cs="Times New Roman"/>
        </w:rPr>
      </w:pPr>
      <w:proofErr w:type="spellStart"/>
      <w:r w:rsidRPr="74CB05CB">
        <w:rPr>
          <w:rFonts w:eastAsia="Times New Roman" w:cs="Times New Roman"/>
        </w:rPr>
        <w:t>Соморсунская</w:t>
      </w:r>
      <w:proofErr w:type="spellEnd"/>
      <w:r w:rsidRPr="74CB05CB">
        <w:rPr>
          <w:rFonts w:eastAsia="Times New Roman" w:cs="Times New Roman"/>
        </w:rPr>
        <w:t xml:space="preserve"> сельская библиотека персональную коллекцию о краеведе Алексееве М.</w:t>
      </w:r>
      <w:r w:rsidR="5B1381C8" w:rsidRPr="74CB05CB">
        <w:rPr>
          <w:rFonts w:eastAsia="Times New Roman" w:cs="Times New Roman"/>
        </w:rPr>
        <w:t xml:space="preserve"> </w:t>
      </w:r>
      <w:r w:rsidRPr="74CB05CB">
        <w:rPr>
          <w:rFonts w:eastAsia="Times New Roman" w:cs="Times New Roman"/>
        </w:rPr>
        <w:t>В.</w:t>
      </w:r>
    </w:p>
    <w:p w14:paraId="2A6271E7" w14:textId="5257C52F" w:rsidR="00E26EAF" w:rsidRPr="00E26EAF" w:rsidRDefault="00E26EAF" w:rsidP="00E26EAF">
      <w:pPr>
        <w:spacing w:line="257" w:lineRule="auto"/>
        <w:ind w:firstLine="708"/>
        <w:jc w:val="both"/>
        <w:rPr>
          <w:rFonts w:eastAsia="Times New Roman" w:cs="Times New Roman"/>
        </w:rPr>
      </w:pPr>
      <w:proofErr w:type="spellStart"/>
      <w:r w:rsidRPr="75F58AB5">
        <w:rPr>
          <w:rFonts w:eastAsia="Times New Roman" w:cs="Times New Roman"/>
        </w:rPr>
        <w:t>Чапчылганская</w:t>
      </w:r>
      <w:proofErr w:type="spellEnd"/>
      <w:r w:rsidRPr="002C1423">
        <w:rPr>
          <w:rFonts w:eastAsia="Times New Roman" w:cs="Times New Roman"/>
        </w:rPr>
        <w:t xml:space="preserve"> </w:t>
      </w:r>
      <w:r w:rsidRPr="75F58AB5">
        <w:rPr>
          <w:rFonts w:eastAsia="Times New Roman" w:cs="Times New Roman"/>
        </w:rPr>
        <w:t>сельская библиотека тематическую коллекцию</w:t>
      </w:r>
      <w:r w:rsidR="699A4D08" w:rsidRPr="7C282777">
        <w:rPr>
          <w:rFonts w:eastAsia="Times New Roman" w:cs="Times New Roman"/>
        </w:rPr>
        <w:t>,</w:t>
      </w:r>
      <w:r w:rsidRPr="75F58AB5">
        <w:rPr>
          <w:rFonts w:eastAsia="Times New Roman" w:cs="Times New Roman"/>
        </w:rPr>
        <w:t xml:space="preserve"> посвящённую защитникам </w:t>
      </w:r>
      <w:r w:rsidRPr="4CFB5D42">
        <w:rPr>
          <w:rFonts w:eastAsia="Times New Roman" w:cs="Times New Roman"/>
        </w:rPr>
        <w:t>отечества</w:t>
      </w:r>
      <w:r w:rsidR="693A9148" w:rsidRPr="4CFB5D42">
        <w:rPr>
          <w:rFonts w:eastAsia="Times New Roman" w:cs="Times New Roman"/>
        </w:rPr>
        <w:t xml:space="preserve">, </w:t>
      </w:r>
      <w:r w:rsidRPr="4CFB5D42">
        <w:rPr>
          <w:rFonts w:eastAsia="Times New Roman" w:cs="Times New Roman"/>
        </w:rPr>
        <w:t>начиная</w:t>
      </w:r>
      <w:r w:rsidRPr="75F58AB5">
        <w:rPr>
          <w:rFonts w:eastAsia="Times New Roman" w:cs="Times New Roman"/>
        </w:rPr>
        <w:t xml:space="preserve"> с Лобанова</w:t>
      </w:r>
      <w:r w:rsidRPr="002C1423">
        <w:rPr>
          <w:rFonts w:eastAsia="Times New Roman" w:cs="Times New Roman"/>
        </w:rPr>
        <w:t xml:space="preserve"> </w:t>
      </w:r>
      <w:r w:rsidRPr="75F58AB5">
        <w:rPr>
          <w:rFonts w:eastAsia="Times New Roman" w:cs="Times New Roman"/>
        </w:rPr>
        <w:t>Ф.</w:t>
      </w:r>
      <w:r w:rsidR="4077B459" w:rsidRPr="4EE5A4B4">
        <w:rPr>
          <w:rFonts w:eastAsia="Times New Roman" w:cs="Times New Roman"/>
        </w:rPr>
        <w:t xml:space="preserve"> </w:t>
      </w:r>
      <w:r w:rsidRPr="75F58AB5">
        <w:rPr>
          <w:rFonts w:eastAsia="Times New Roman" w:cs="Times New Roman"/>
        </w:rPr>
        <w:t>П.</w:t>
      </w:r>
      <w:r w:rsidR="081DB381" w:rsidRPr="4CFB5D42">
        <w:rPr>
          <w:rFonts w:eastAsia="Times New Roman" w:cs="Times New Roman"/>
        </w:rPr>
        <w:t xml:space="preserve"> </w:t>
      </w:r>
      <w:r w:rsidRPr="75F58AB5">
        <w:rPr>
          <w:rFonts w:eastAsia="Times New Roman" w:cs="Times New Roman"/>
        </w:rPr>
        <w:t xml:space="preserve">и </w:t>
      </w:r>
      <w:r w:rsidR="3E78E4E6" w:rsidRPr="4DFCCE3C">
        <w:rPr>
          <w:rFonts w:eastAsia="Times New Roman" w:cs="Times New Roman"/>
        </w:rPr>
        <w:t xml:space="preserve">с </w:t>
      </w:r>
      <w:r w:rsidRPr="4DFCCE3C">
        <w:rPr>
          <w:rFonts w:eastAsia="Times New Roman" w:cs="Times New Roman"/>
        </w:rPr>
        <w:t>участник</w:t>
      </w:r>
      <w:r w:rsidR="0704DCCF" w:rsidRPr="4DFCCE3C">
        <w:rPr>
          <w:rFonts w:eastAsia="Times New Roman" w:cs="Times New Roman"/>
        </w:rPr>
        <w:t>ов</w:t>
      </w:r>
      <w:r w:rsidRPr="75F58AB5">
        <w:rPr>
          <w:rFonts w:eastAsia="Times New Roman" w:cs="Times New Roman"/>
        </w:rPr>
        <w:t xml:space="preserve"> СВО улуса.</w:t>
      </w:r>
    </w:p>
    <w:p w14:paraId="1DB8843C" w14:textId="60E4772C" w:rsidR="00E26EAF" w:rsidRPr="00E26EAF" w:rsidRDefault="00E26EAF" w:rsidP="00E26EAF">
      <w:pPr>
        <w:spacing w:line="257" w:lineRule="auto"/>
        <w:ind w:firstLine="708"/>
        <w:jc w:val="both"/>
        <w:rPr>
          <w:rFonts w:eastAsia="Times New Roman" w:cs="Times New Roman"/>
        </w:rPr>
      </w:pPr>
      <w:proofErr w:type="spellStart"/>
      <w:r w:rsidRPr="74CB05CB">
        <w:rPr>
          <w:rFonts w:eastAsia="Times New Roman" w:cs="Times New Roman"/>
        </w:rPr>
        <w:t>Эмисская</w:t>
      </w:r>
      <w:proofErr w:type="spellEnd"/>
      <w:r w:rsidRPr="74CB05CB">
        <w:rPr>
          <w:rFonts w:eastAsia="Times New Roman" w:cs="Times New Roman"/>
        </w:rPr>
        <w:t xml:space="preserve"> сельская библиотека персональн</w:t>
      </w:r>
      <w:r w:rsidR="7537FBC4" w:rsidRPr="74CB05CB">
        <w:rPr>
          <w:rFonts w:eastAsia="Times New Roman" w:cs="Times New Roman"/>
        </w:rPr>
        <w:t>ые</w:t>
      </w:r>
      <w:r w:rsidRPr="74CB05CB">
        <w:rPr>
          <w:rFonts w:eastAsia="Times New Roman" w:cs="Times New Roman"/>
        </w:rPr>
        <w:t xml:space="preserve"> коллекци</w:t>
      </w:r>
      <w:r w:rsidR="2240BF03" w:rsidRPr="74CB05CB">
        <w:rPr>
          <w:rFonts w:eastAsia="Times New Roman" w:cs="Times New Roman"/>
        </w:rPr>
        <w:t>и</w:t>
      </w:r>
      <w:r w:rsidRPr="74CB05CB">
        <w:rPr>
          <w:rFonts w:eastAsia="Times New Roman" w:cs="Times New Roman"/>
        </w:rPr>
        <w:t xml:space="preserve"> Захаровой Е.</w:t>
      </w:r>
      <w:r w:rsidR="3EDA7AED" w:rsidRPr="74CB05CB">
        <w:rPr>
          <w:rFonts w:eastAsia="Times New Roman" w:cs="Times New Roman"/>
        </w:rPr>
        <w:t xml:space="preserve"> </w:t>
      </w:r>
      <w:r w:rsidR="32F3B9EE" w:rsidRPr="74CB05CB">
        <w:rPr>
          <w:rFonts w:eastAsia="Times New Roman" w:cs="Times New Roman"/>
        </w:rPr>
        <w:t>А.</w:t>
      </w:r>
      <w:r w:rsidRPr="74CB05CB">
        <w:rPr>
          <w:rFonts w:eastAsia="Times New Roman" w:cs="Times New Roman"/>
        </w:rPr>
        <w:t>,</w:t>
      </w:r>
      <w:r w:rsidR="3176CF4E" w:rsidRPr="74CB05CB">
        <w:rPr>
          <w:rFonts w:eastAsia="Times New Roman" w:cs="Times New Roman"/>
        </w:rPr>
        <w:t xml:space="preserve"> </w:t>
      </w:r>
      <w:proofErr w:type="spellStart"/>
      <w:r w:rsidRPr="74CB05CB">
        <w:rPr>
          <w:rFonts w:eastAsia="Times New Roman" w:cs="Times New Roman"/>
        </w:rPr>
        <w:t>Чигиревой</w:t>
      </w:r>
      <w:proofErr w:type="spellEnd"/>
      <w:r w:rsidRPr="74CB05CB">
        <w:rPr>
          <w:rFonts w:eastAsia="Times New Roman" w:cs="Times New Roman"/>
        </w:rPr>
        <w:t xml:space="preserve"> Н.</w:t>
      </w:r>
      <w:r w:rsidR="443616D9" w:rsidRPr="74CB05CB">
        <w:rPr>
          <w:rFonts w:eastAsia="Times New Roman" w:cs="Times New Roman"/>
        </w:rPr>
        <w:t xml:space="preserve"> </w:t>
      </w:r>
      <w:r w:rsidRPr="74CB05CB">
        <w:rPr>
          <w:rFonts w:eastAsia="Times New Roman" w:cs="Times New Roman"/>
        </w:rPr>
        <w:t>Н.</w:t>
      </w:r>
    </w:p>
    <w:p w14:paraId="4AB5B90E" w14:textId="28E28A69" w:rsidR="00E26EAF" w:rsidRPr="00E26EAF" w:rsidRDefault="00E26EAF" w:rsidP="00E26EAF">
      <w:pPr>
        <w:spacing w:line="257" w:lineRule="auto"/>
        <w:ind w:firstLine="708"/>
        <w:jc w:val="both"/>
        <w:rPr>
          <w:rFonts w:eastAsia="Times New Roman" w:cs="Times New Roman"/>
        </w:rPr>
      </w:pPr>
      <w:proofErr w:type="spellStart"/>
      <w:r w:rsidRPr="3A748FFD">
        <w:rPr>
          <w:rFonts w:eastAsia="Times New Roman" w:cs="Times New Roman"/>
        </w:rPr>
        <w:t>Сатагайская</w:t>
      </w:r>
      <w:proofErr w:type="spellEnd"/>
      <w:r w:rsidRPr="3A748FFD">
        <w:rPr>
          <w:rFonts w:eastAsia="Times New Roman" w:cs="Times New Roman"/>
        </w:rPr>
        <w:t xml:space="preserve"> сельская библиотека персональную коллекцию о герое Социалистического труда Лукине Т.</w:t>
      </w:r>
      <w:r w:rsidR="7AE02A15" w:rsidRPr="4EE5A4B4">
        <w:rPr>
          <w:rFonts w:eastAsia="Times New Roman" w:cs="Times New Roman"/>
        </w:rPr>
        <w:t xml:space="preserve"> </w:t>
      </w:r>
      <w:r w:rsidRPr="3A748FFD">
        <w:rPr>
          <w:rFonts w:eastAsia="Times New Roman" w:cs="Times New Roman"/>
        </w:rPr>
        <w:t>С.</w:t>
      </w:r>
    </w:p>
    <w:p w14:paraId="38891DF6" w14:textId="1F2F1A8C" w:rsidR="00E26EAF" w:rsidRPr="00E26EAF" w:rsidRDefault="00E26EAF" w:rsidP="00E26EAF">
      <w:pPr>
        <w:spacing w:line="257" w:lineRule="auto"/>
        <w:ind w:firstLine="708"/>
        <w:jc w:val="both"/>
        <w:rPr>
          <w:rFonts w:eastAsia="Times New Roman" w:cs="Times New Roman"/>
        </w:rPr>
      </w:pPr>
      <w:proofErr w:type="spellStart"/>
      <w:r w:rsidRPr="4EE5A4B4">
        <w:rPr>
          <w:rFonts w:eastAsia="Times New Roman" w:cs="Times New Roman"/>
        </w:rPr>
        <w:t>Алта</w:t>
      </w:r>
      <w:r w:rsidR="377D7B7D" w:rsidRPr="4EE5A4B4">
        <w:rPr>
          <w:rFonts w:eastAsia="Times New Roman" w:cs="Times New Roman"/>
        </w:rPr>
        <w:t>н</w:t>
      </w:r>
      <w:r w:rsidRPr="4EE5A4B4">
        <w:rPr>
          <w:rFonts w:eastAsia="Times New Roman" w:cs="Times New Roman"/>
        </w:rPr>
        <w:t>ская</w:t>
      </w:r>
      <w:proofErr w:type="spellEnd"/>
      <w:r w:rsidRPr="2EC117D5">
        <w:rPr>
          <w:rFonts w:eastAsia="Times New Roman" w:cs="Times New Roman"/>
        </w:rPr>
        <w:t xml:space="preserve"> сельская библиотека</w:t>
      </w:r>
      <w:r w:rsidR="5BE374AC" w:rsidRPr="2EC117D5">
        <w:rPr>
          <w:rFonts w:eastAsia="Times New Roman" w:cs="Times New Roman"/>
        </w:rPr>
        <w:t xml:space="preserve"> </w:t>
      </w:r>
      <w:r w:rsidRPr="2EC117D5">
        <w:rPr>
          <w:rFonts w:eastAsia="Times New Roman" w:cs="Times New Roman"/>
        </w:rPr>
        <w:t>персональную коллекцию о</w:t>
      </w:r>
      <w:r w:rsidR="7CA33D44" w:rsidRPr="2EC117D5">
        <w:rPr>
          <w:rFonts w:eastAsia="Times New Roman" w:cs="Times New Roman"/>
        </w:rPr>
        <w:t>б</w:t>
      </w:r>
      <w:r w:rsidRPr="2EC117D5">
        <w:rPr>
          <w:rFonts w:eastAsia="Times New Roman" w:cs="Times New Roman"/>
        </w:rPr>
        <w:t xml:space="preserve"> известном мелодисте </w:t>
      </w:r>
      <w:proofErr w:type="spellStart"/>
      <w:r w:rsidRPr="187262FC">
        <w:rPr>
          <w:rFonts w:eastAsia="Times New Roman" w:cs="Times New Roman"/>
        </w:rPr>
        <w:t>Ноеве</w:t>
      </w:r>
      <w:proofErr w:type="spellEnd"/>
      <w:r w:rsidR="3FA1D7EF" w:rsidRPr="187262FC">
        <w:rPr>
          <w:rFonts w:eastAsia="Times New Roman" w:cs="Times New Roman"/>
        </w:rPr>
        <w:t xml:space="preserve"> </w:t>
      </w:r>
      <w:r w:rsidRPr="187262FC">
        <w:rPr>
          <w:rFonts w:eastAsia="Times New Roman" w:cs="Times New Roman"/>
        </w:rPr>
        <w:t>В</w:t>
      </w:r>
      <w:r w:rsidRPr="2EC117D5">
        <w:rPr>
          <w:rFonts w:eastAsia="Times New Roman" w:cs="Times New Roman"/>
        </w:rPr>
        <w:t>.</w:t>
      </w:r>
      <w:r w:rsidR="7AE02A15" w:rsidRPr="4EE5A4B4">
        <w:rPr>
          <w:rFonts w:eastAsia="Times New Roman" w:cs="Times New Roman"/>
        </w:rPr>
        <w:t xml:space="preserve"> </w:t>
      </w:r>
      <w:r w:rsidRPr="2EC117D5">
        <w:rPr>
          <w:rFonts w:eastAsia="Times New Roman" w:cs="Times New Roman"/>
        </w:rPr>
        <w:t>В</w:t>
      </w:r>
      <w:r w:rsidRPr="1E6D522F">
        <w:rPr>
          <w:rFonts w:eastAsia="Times New Roman" w:cs="Times New Roman"/>
        </w:rPr>
        <w:t>.</w:t>
      </w:r>
      <w:r w:rsidR="4002A31C" w:rsidRPr="1E6D522F">
        <w:rPr>
          <w:rFonts w:eastAsia="Times New Roman" w:cs="Times New Roman"/>
        </w:rPr>
        <w:t>,</w:t>
      </w:r>
      <w:r w:rsidRPr="2EC117D5">
        <w:rPr>
          <w:rFonts w:eastAsia="Times New Roman" w:cs="Times New Roman"/>
        </w:rPr>
        <w:t xml:space="preserve"> о жизни творчестве, популяризации его произведений,</w:t>
      </w:r>
      <w:r w:rsidR="3B2D5163" w:rsidRPr="187262FC">
        <w:rPr>
          <w:rFonts w:eastAsia="Times New Roman" w:cs="Times New Roman"/>
        </w:rPr>
        <w:t xml:space="preserve"> </w:t>
      </w:r>
      <w:r w:rsidR="3B2D5163" w:rsidRPr="2936BB52">
        <w:rPr>
          <w:rFonts w:eastAsia="Times New Roman" w:cs="Times New Roman"/>
        </w:rPr>
        <w:t xml:space="preserve">о </w:t>
      </w:r>
      <w:r w:rsidRPr="132CFD68">
        <w:rPr>
          <w:rFonts w:eastAsia="Times New Roman" w:cs="Times New Roman"/>
        </w:rPr>
        <w:t>мероприятия</w:t>
      </w:r>
      <w:r w:rsidR="565EAD50" w:rsidRPr="132CFD68">
        <w:rPr>
          <w:rFonts w:eastAsia="Times New Roman" w:cs="Times New Roman"/>
        </w:rPr>
        <w:t>х</w:t>
      </w:r>
      <w:r w:rsidRPr="132CFD68">
        <w:rPr>
          <w:rFonts w:eastAsia="Times New Roman" w:cs="Times New Roman"/>
        </w:rPr>
        <w:t xml:space="preserve"> проведённы</w:t>
      </w:r>
      <w:r w:rsidR="14DF1C20" w:rsidRPr="132CFD68">
        <w:rPr>
          <w:rFonts w:eastAsia="Times New Roman" w:cs="Times New Roman"/>
        </w:rPr>
        <w:t xml:space="preserve">х </w:t>
      </w:r>
      <w:r w:rsidRPr="132CFD68">
        <w:rPr>
          <w:rFonts w:eastAsia="Times New Roman" w:cs="Times New Roman"/>
        </w:rPr>
        <w:t>к</w:t>
      </w:r>
      <w:r w:rsidRPr="2EC117D5">
        <w:rPr>
          <w:rFonts w:eastAsia="Times New Roman" w:cs="Times New Roman"/>
        </w:rPr>
        <w:t xml:space="preserve"> памятным датам.</w:t>
      </w:r>
    </w:p>
    <w:p w14:paraId="7F4F31F7" w14:textId="79438DBA" w:rsidR="00E26EAF" w:rsidRPr="00E26EAF" w:rsidRDefault="00E26EAF" w:rsidP="00E26EAF">
      <w:pPr>
        <w:spacing w:line="257" w:lineRule="auto"/>
        <w:ind w:firstLine="708"/>
        <w:jc w:val="both"/>
        <w:rPr>
          <w:rFonts w:eastAsia="Times New Roman" w:cs="Times New Roman"/>
        </w:rPr>
      </w:pPr>
      <w:proofErr w:type="spellStart"/>
      <w:r w:rsidRPr="5D7465B5">
        <w:rPr>
          <w:rFonts w:eastAsia="Times New Roman" w:cs="Times New Roman"/>
        </w:rPr>
        <w:t>Сэргэ-Бэсская</w:t>
      </w:r>
      <w:proofErr w:type="spellEnd"/>
      <w:r w:rsidRPr="5D7465B5">
        <w:rPr>
          <w:rFonts w:eastAsia="Times New Roman" w:cs="Times New Roman"/>
        </w:rPr>
        <w:t xml:space="preserve"> сельская библиотека тематическую коллекцию</w:t>
      </w:r>
      <w:r w:rsidR="64249296" w:rsidRPr="5D7465B5">
        <w:rPr>
          <w:rFonts w:eastAsia="Times New Roman" w:cs="Times New Roman"/>
        </w:rPr>
        <w:t>,</w:t>
      </w:r>
      <w:r w:rsidRPr="5D7465B5">
        <w:rPr>
          <w:rFonts w:eastAsia="Times New Roman" w:cs="Times New Roman"/>
        </w:rPr>
        <w:t xml:space="preserve"> посвященную своему наслегу.</w:t>
      </w:r>
    </w:p>
    <w:p w14:paraId="1C3CDB80" w14:textId="200F5E8D" w:rsidR="00E26EAF" w:rsidRPr="00E26EAF" w:rsidRDefault="00E26EAF" w:rsidP="00E26EAF">
      <w:pPr>
        <w:spacing w:line="257" w:lineRule="auto"/>
        <w:ind w:firstLine="708"/>
        <w:jc w:val="both"/>
        <w:rPr>
          <w:rFonts w:eastAsia="Times New Roman" w:cs="Times New Roman"/>
        </w:rPr>
      </w:pPr>
      <w:r w:rsidRPr="2BA17080">
        <w:rPr>
          <w:rFonts w:eastAsia="Times New Roman" w:cs="Times New Roman"/>
        </w:rPr>
        <w:t>Детская модельная библиотека им.</w:t>
      </w:r>
      <w:r w:rsidR="3E91971F" w:rsidRPr="2BA17080">
        <w:rPr>
          <w:rFonts w:eastAsia="Times New Roman" w:cs="Times New Roman"/>
        </w:rPr>
        <w:t xml:space="preserve"> </w:t>
      </w:r>
      <w:r w:rsidRPr="2BA17080">
        <w:rPr>
          <w:rFonts w:eastAsia="Times New Roman" w:cs="Times New Roman"/>
        </w:rPr>
        <w:t>В.</w:t>
      </w:r>
      <w:r w:rsidR="4C5B8BA4" w:rsidRPr="4EE5A4B4">
        <w:rPr>
          <w:rFonts w:eastAsia="Times New Roman" w:cs="Times New Roman"/>
        </w:rPr>
        <w:t xml:space="preserve"> </w:t>
      </w:r>
      <w:proofErr w:type="spellStart"/>
      <w:r w:rsidRPr="2BA17080">
        <w:rPr>
          <w:rFonts w:eastAsia="Times New Roman" w:cs="Times New Roman"/>
        </w:rPr>
        <w:t>Жожикова</w:t>
      </w:r>
      <w:proofErr w:type="spellEnd"/>
      <w:r w:rsidRPr="2BA17080">
        <w:rPr>
          <w:rFonts w:eastAsia="Times New Roman" w:cs="Times New Roman"/>
        </w:rPr>
        <w:t xml:space="preserve"> персональную коллекцию</w:t>
      </w:r>
      <w:r w:rsidR="548CBBAC" w:rsidRPr="096E865C">
        <w:rPr>
          <w:rFonts w:eastAsia="Times New Roman" w:cs="Times New Roman"/>
        </w:rPr>
        <w:t>,</w:t>
      </w:r>
      <w:r w:rsidRPr="2BA17080">
        <w:rPr>
          <w:rFonts w:eastAsia="Times New Roman" w:cs="Times New Roman"/>
        </w:rPr>
        <w:t xml:space="preserve"> посвященную Членам союза писателей РС(Я) Корякину И.</w:t>
      </w:r>
      <w:r w:rsidR="6E9B6D23" w:rsidRPr="4EE5A4B4">
        <w:rPr>
          <w:rFonts w:eastAsia="Times New Roman" w:cs="Times New Roman"/>
        </w:rPr>
        <w:t xml:space="preserve"> </w:t>
      </w:r>
      <w:r w:rsidRPr="2BA17080">
        <w:rPr>
          <w:rFonts w:eastAsia="Times New Roman" w:cs="Times New Roman"/>
        </w:rPr>
        <w:t>Н.,</w:t>
      </w:r>
      <w:r w:rsidR="5A23BE39" w:rsidRPr="269E712A">
        <w:rPr>
          <w:rFonts w:eastAsia="Times New Roman" w:cs="Times New Roman"/>
        </w:rPr>
        <w:t xml:space="preserve"> </w:t>
      </w:r>
      <w:r w:rsidRPr="2BA17080">
        <w:rPr>
          <w:rFonts w:eastAsia="Times New Roman" w:cs="Times New Roman"/>
        </w:rPr>
        <w:t>Васильевой Д.</w:t>
      </w:r>
      <w:r w:rsidR="0F5B35BC" w:rsidRPr="4EE5A4B4">
        <w:rPr>
          <w:rFonts w:eastAsia="Times New Roman" w:cs="Times New Roman"/>
        </w:rPr>
        <w:t xml:space="preserve"> </w:t>
      </w:r>
      <w:r w:rsidRPr="2BA17080">
        <w:rPr>
          <w:rFonts w:eastAsia="Times New Roman" w:cs="Times New Roman"/>
        </w:rPr>
        <w:t>Е.</w:t>
      </w:r>
    </w:p>
    <w:p w14:paraId="65BD8042" w14:textId="1DCE40AA" w:rsidR="00E26EAF" w:rsidRPr="00E26EAF" w:rsidRDefault="00E26EAF" w:rsidP="00E26EAF">
      <w:pPr>
        <w:spacing w:line="257" w:lineRule="auto"/>
        <w:ind w:firstLine="708"/>
        <w:jc w:val="both"/>
        <w:rPr>
          <w:rFonts w:eastAsia="Times New Roman" w:cs="Times New Roman"/>
        </w:rPr>
      </w:pPr>
      <w:r w:rsidRPr="74CB05CB">
        <w:rPr>
          <w:rFonts w:eastAsia="Times New Roman" w:cs="Times New Roman"/>
        </w:rPr>
        <w:t>Амгинск</w:t>
      </w:r>
      <w:r w:rsidR="5AE89D54" w:rsidRPr="74CB05CB">
        <w:rPr>
          <w:rFonts w:eastAsia="Times New Roman" w:cs="Times New Roman"/>
        </w:rPr>
        <w:t>ая</w:t>
      </w:r>
      <w:r w:rsidRPr="74CB05CB">
        <w:rPr>
          <w:rFonts w:eastAsia="Times New Roman" w:cs="Times New Roman"/>
        </w:rPr>
        <w:t xml:space="preserve"> центральная библиотека им</w:t>
      </w:r>
      <w:r w:rsidR="246458CC" w:rsidRPr="74CB05CB">
        <w:rPr>
          <w:rFonts w:eastAsia="Times New Roman" w:cs="Times New Roman"/>
        </w:rPr>
        <w:t xml:space="preserve">. </w:t>
      </w:r>
      <w:r w:rsidRPr="74CB05CB">
        <w:rPr>
          <w:rFonts w:eastAsia="Times New Roman" w:cs="Times New Roman"/>
        </w:rPr>
        <w:t>Новикова В.</w:t>
      </w:r>
      <w:r w:rsidR="516D1C0A" w:rsidRPr="74CB05CB">
        <w:rPr>
          <w:rFonts w:eastAsia="Times New Roman" w:cs="Times New Roman"/>
        </w:rPr>
        <w:t xml:space="preserve"> </w:t>
      </w:r>
      <w:r w:rsidRPr="74CB05CB">
        <w:rPr>
          <w:rFonts w:eastAsia="Times New Roman" w:cs="Times New Roman"/>
        </w:rPr>
        <w:t>М.-</w:t>
      </w:r>
      <w:r w:rsidR="14E75BEB" w:rsidRPr="74CB05CB">
        <w:rPr>
          <w:rFonts w:eastAsia="Times New Roman" w:cs="Times New Roman"/>
        </w:rPr>
        <w:t xml:space="preserve"> </w:t>
      </w:r>
      <w:proofErr w:type="spellStart"/>
      <w:r w:rsidRPr="74CB05CB">
        <w:rPr>
          <w:rFonts w:eastAsia="Times New Roman" w:cs="Times New Roman"/>
        </w:rPr>
        <w:t>К</w:t>
      </w:r>
      <w:r w:rsidR="3F046F08" w:rsidRPr="74CB05CB">
        <w:rPr>
          <w:rFonts w:eastAsia="Times New Roman" w:cs="Times New Roman"/>
        </w:rPr>
        <w:t>ү</w:t>
      </w:r>
      <w:r w:rsidRPr="74CB05CB">
        <w:rPr>
          <w:rFonts w:eastAsia="Times New Roman" w:cs="Times New Roman"/>
        </w:rPr>
        <w:t>нн</w:t>
      </w:r>
      <w:r w:rsidR="6C0A03FF" w:rsidRPr="74CB05CB">
        <w:rPr>
          <w:rFonts w:eastAsia="Times New Roman" w:cs="Times New Roman"/>
        </w:rPr>
        <w:t>ү</w:t>
      </w:r>
      <w:r w:rsidRPr="74CB05CB">
        <w:rPr>
          <w:rFonts w:eastAsia="Times New Roman" w:cs="Times New Roman"/>
        </w:rPr>
        <w:t>к</w:t>
      </w:r>
      <w:proofErr w:type="spellEnd"/>
      <w:r w:rsidRPr="74CB05CB">
        <w:rPr>
          <w:rFonts w:eastAsia="Times New Roman" w:cs="Times New Roman"/>
        </w:rPr>
        <w:t xml:space="preserve"> </w:t>
      </w:r>
      <w:proofErr w:type="spellStart"/>
      <w:r w:rsidRPr="74CB05CB">
        <w:rPr>
          <w:rFonts w:eastAsia="Times New Roman" w:cs="Times New Roman"/>
        </w:rPr>
        <w:t>Уурастырова</w:t>
      </w:r>
      <w:proofErr w:type="spellEnd"/>
      <w:r w:rsidRPr="74CB05CB">
        <w:rPr>
          <w:rFonts w:eastAsia="Times New Roman" w:cs="Times New Roman"/>
        </w:rPr>
        <w:t>:</w:t>
      </w:r>
    </w:p>
    <w:p w14:paraId="31EE5E1C" w14:textId="2A30DA96" w:rsidR="00E26EAF" w:rsidRPr="00E26EAF" w:rsidRDefault="00933E5C" w:rsidP="5295F87D">
      <w:pPr>
        <w:pStyle w:val="a5"/>
        <w:numPr>
          <w:ilvl w:val="0"/>
          <w:numId w:val="4"/>
        </w:numPr>
        <w:spacing w:line="257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lang w:val="sah-RU"/>
        </w:rPr>
        <w:t>П</w:t>
      </w:r>
      <w:proofErr w:type="spellStart"/>
      <w:r w:rsidR="00E26EAF" w:rsidRPr="74CB05CB">
        <w:rPr>
          <w:rFonts w:eastAsia="Times New Roman" w:cs="Times New Roman"/>
        </w:rPr>
        <w:t>ерсональн</w:t>
      </w:r>
      <w:r w:rsidR="28410C81" w:rsidRPr="74CB05CB">
        <w:rPr>
          <w:rFonts w:eastAsia="Times New Roman" w:cs="Times New Roman"/>
        </w:rPr>
        <w:t>ая</w:t>
      </w:r>
      <w:proofErr w:type="spellEnd"/>
      <w:r w:rsidR="00E26EAF" w:rsidRPr="74CB05CB">
        <w:rPr>
          <w:rFonts w:eastAsia="Times New Roman" w:cs="Times New Roman"/>
        </w:rPr>
        <w:t xml:space="preserve"> коллекци</w:t>
      </w:r>
      <w:r w:rsidR="17291CB0" w:rsidRPr="74CB05CB">
        <w:rPr>
          <w:rFonts w:eastAsia="Times New Roman" w:cs="Times New Roman"/>
        </w:rPr>
        <w:t>я</w:t>
      </w:r>
      <w:r w:rsidR="00E26EAF" w:rsidRPr="74CB05CB">
        <w:rPr>
          <w:rFonts w:eastAsia="Times New Roman" w:cs="Times New Roman"/>
        </w:rPr>
        <w:t xml:space="preserve"> народно</w:t>
      </w:r>
      <w:r w:rsidR="4430D081" w:rsidRPr="74CB05CB">
        <w:rPr>
          <w:rFonts w:eastAsia="Times New Roman" w:cs="Times New Roman"/>
        </w:rPr>
        <w:t>го</w:t>
      </w:r>
      <w:r w:rsidR="00E26EAF" w:rsidRPr="74CB05CB">
        <w:rPr>
          <w:rFonts w:eastAsia="Times New Roman" w:cs="Times New Roman"/>
        </w:rPr>
        <w:t xml:space="preserve"> писател</w:t>
      </w:r>
      <w:r w:rsidR="4D7A1A55" w:rsidRPr="74CB05CB">
        <w:rPr>
          <w:rFonts w:eastAsia="Times New Roman" w:cs="Times New Roman"/>
        </w:rPr>
        <w:t>я</w:t>
      </w:r>
      <w:r w:rsidR="00E26EAF" w:rsidRPr="74CB05CB">
        <w:rPr>
          <w:rFonts w:eastAsia="Times New Roman" w:cs="Times New Roman"/>
        </w:rPr>
        <w:t xml:space="preserve"> Новиков</w:t>
      </w:r>
      <w:r w:rsidR="7DDADE2A" w:rsidRPr="74CB05CB">
        <w:rPr>
          <w:rFonts w:eastAsia="Times New Roman" w:cs="Times New Roman"/>
        </w:rPr>
        <w:t>а</w:t>
      </w:r>
      <w:r w:rsidR="00E26EAF" w:rsidRPr="74CB05CB">
        <w:rPr>
          <w:rFonts w:eastAsia="Times New Roman" w:cs="Times New Roman"/>
        </w:rPr>
        <w:t xml:space="preserve"> В.</w:t>
      </w:r>
      <w:r w:rsidR="21D18ECD" w:rsidRPr="74CB05CB">
        <w:rPr>
          <w:rFonts w:eastAsia="Times New Roman" w:cs="Times New Roman"/>
        </w:rPr>
        <w:t xml:space="preserve"> </w:t>
      </w:r>
      <w:r w:rsidR="00E26EAF" w:rsidRPr="74CB05CB">
        <w:rPr>
          <w:rFonts w:eastAsia="Times New Roman" w:cs="Times New Roman"/>
        </w:rPr>
        <w:t>М.</w:t>
      </w:r>
      <w:r w:rsidR="3142BA4E" w:rsidRPr="74CB05CB">
        <w:rPr>
          <w:rFonts w:eastAsia="Times New Roman" w:cs="Times New Roman"/>
        </w:rPr>
        <w:t xml:space="preserve"> </w:t>
      </w:r>
      <w:r w:rsidR="00E26EAF" w:rsidRPr="74CB05CB">
        <w:rPr>
          <w:rFonts w:eastAsia="Times New Roman" w:cs="Times New Roman"/>
        </w:rPr>
        <w:t>-</w:t>
      </w:r>
      <w:r w:rsidR="3142BA4E" w:rsidRPr="74CB05CB">
        <w:rPr>
          <w:rFonts w:eastAsia="Times New Roman" w:cs="Times New Roman"/>
        </w:rPr>
        <w:t xml:space="preserve"> </w:t>
      </w:r>
      <w:proofErr w:type="spellStart"/>
      <w:r w:rsidR="00E26EAF" w:rsidRPr="74CB05CB">
        <w:rPr>
          <w:rFonts w:eastAsia="Times New Roman" w:cs="Times New Roman"/>
        </w:rPr>
        <w:t>К</w:t>
      </w:r>
      <w:r w:rsidR="3D5B69CF" w:rsidRPr="74CB05CB">
        <w:rPr>
          <w:rFonts w:eastAsia="Times New Roman" w:cs="Times New Roman"/>
        </w:rPr>
        <w:t>ү</w:t>
      </w:r>
      <w:r w:rsidR="00E26EAF" w:rsidRPr="74CB05CB">
        <w:rPr>
          <w:rFonts w:eastAsia="Times New Roman" w:cs="Times New Roman"/>
        </w:rPr>
        <w:t>нн</w:t>
      </w:r>
      <w:r w:rsidR="449A6228" w:rsidRPr="74CB05CB">
        <w:rPr>
          <w:rFonts w:eastAsia="Times New Roman" w:cs="Times New Roman"/>
        </w:rPr>
        <w:t>ү</w:t>
      </w:r>
      <w:r w:rsidR="00E26EAF" w:rsidRPr="74CB05CB">
        <w:rPr>
          <w:rFonts w:eastAsia="Times New Roman" w:cs="Times New Roman"/>
        </w:rPr>
        <w:t>к</w:t>
      </w:r>
      <w:proofErr w:type="spellEnd"/>
      <w:r w:rsidR="00E26EAF" w:rsidRPr="74CB05CB">
        <w:rPr>
          <w:rFonts w:eastAsia="Times New Roman" w:cs="Times New Roman"/>
        </w:rPr>
        <w:t xml:space="preserve"> </w:t>
      </w:r>
      <w:proofErr w:type="spellStart"/>
      <w:r w:rsidR="00E26EAF" w:rsidRPr="74CB05CB">
        <w:rPr>
          <w:rFonts w:eastAsia="Times New Roman" w:cs="Times New Roman"/>
        </w:rPr>
        <w:t>Уурастыров</w:t>
      </w:r>
      <w:r w:rsidR="47E90DD4" w:rsidRPr="74CB05CB">
        <w:rPr>
          <w:rFonts w:eastAsia="Times New Roman" w:cs="Times New Roman"/>
        </w:rPr>
        <w:t>а</w:t>
      </w:r>
      <w:proofErr w:type="spellEnd"/>
      <w:r w:rsidR="367E3ECF" w:rsidRPr="74CB05CB">
        <w:rPr>
          <w:rFonts w:eastAsia="Times New Roman" w:cs="Times New Roman"/>
        </w:rPr>
        <w:t>;</w:t>
      </w:r>
    </w:p>
    <w:p w14:paraId="209D34DC" w14:textId="4D3C41CD" w:rsidR="00E26EAF" w:rsidRPr="00E26EAF" w:rsidRDefault="6E41F7D3" w:rsidP="5AD460D8">
      <w:pPr>
        <w:pStyle w:val="a5"/>
        <w:numPr>
          <w:ilvl w:val="0"/>
          <w:numId w:val="4"/>
        </w:numPr>
        <w:spacing w:line="257" w:lineRule="auto"/>
        <w:jc w:val="both"/>
        <w:rPr>
          <w:rFonts w:eastAsia="Times New Roman" w:cs="Times New Roman"/>
        </w:rPr>
      </w:pPr>
      <w:r w:rsidRPr="74CB05CB">
        <w:rPr>
          <w:rFonts w:eastAsia="Times New Roman" w:cs="Times New Roman"/>
        </w:rPr>
        <w:t>Т</w:t>
      </w:r>
      <w:r w:rsidR="00E26EAF" w:rsidRPr="74CB05CB">
        <w:rPr>
          <w:rFonts w:eastAsia="Times New Roman" w:cs="Times New Roman"/>
        </w:rPr>
        <w:t>ематическ</w:t>
      </w:r>
      <w:r w:rsidRPr="74CB05CB">
        <w:rPr>
          <w:rFonts w:eastAsia="Times New Roman" w:cs="Times New Roman"/>
        </w:rPr>
        <w:t xml:space="preserve">ая </w:t>
      </w:r>
      <w:r w:rsidR="00E26EAF" w:rsidRPr="74CB05CB">
        <w:rPr>
          <w:rFonts w:eastAsia="Times New Roman" w:cs="Times New Roman"/>
        </w:rPr>
        <w:t>коллекци</w:t>
      </w:r>
      <w:r w:rsidR="54E020AB" w:rsidRPr="74CB05CB">
        <w:rPr>
          <w:rFonts w:eastAsia="Times New Roman" w:cs="Times New Roman"/>
        </w:rPr>
        <w:t>я</w:t>
      </w:r>
      <w:r w:rsidR="00E26EAF" w:rsidRPr="74CB05CB">
        <w:rPr>
          <w:rFonts w:eastAsia="Times New Roman" w:cs="Times New Roman"/>
          <w:lang w:val="en-GB"/>
        </w:rPr>
        <w:t xml:space="preserve"> </w:t>
      </w:r>
      <w:r w:rsidR="00E26EAF" w:rsidRPr="74CB05CB">
        <w:rPr>
          <w:rFonts w:eastAsia="Times New Roman" w:cs="Times New Roman"/>
        </w:rPr>
        <w:t>Амга-Слобода</w:t>
      </w:r>
      <w:r w:rsidR="297B19CA" w:rsidRPr="74CB05CB">
        <w:rPr>
          <w:rFonts w:eastAsia="Times New Roman" w:cs="Times New Roman"/>
        </w:rPr>
        <w:t>;</w:t>
      </w:r>
    </w:p>
    <w:p w14:paraId="4A01A9D9" w14:textId="267C0BB2" w:rsidR="00E26EAF" w:rsidRPr="00E26EAF" w:rsidRDefault="00E26EAF" w:rsidP="5AD460D8">
      <w:pPr>
        <w:pStyle w:val="a5"/>
        <w:numPr>
          <w:ilvl w:val="0"/>
          <w:numId w:val="4"/>
        </w:numPr>
        <w:spacing w:line="257" w:lineRule="auto"/>
        <w:jc w:val="both"/>
        <w:rPr>
          <w:rFonts w:eastAsia="Times New Roman" w:cs="Times New Roman"/>
        </w:rPr>
      </w:pPr>
      <w:r w:rsidRPr="74CB05CB">
        <w:rPr>
          <w:rFonts w:eastAsia="Times New Roman" w:cs="Times New Roman"/>
        </w:rPr>
        <w:t>Коллекц</w:t>
      </w:r>
      <w:r w:rsidR="5F600D94" w:rsidRPr="74CB05CB">
        <w:rPr>
          <w:rFonts w:eastAsia="Times New Roman" w:cs="Times New Roman"/>
        </w:rPr>
        <w:t>ия</w:t>
      </w:r>
      <w:r w:rsidRPr="74CB05CB">
        <w:rPr>
          <w:rFonts w:eastAsia="Times New Roman" w:cs="Times New Roman"/>
        </w:rPr>
        <w:t xml:space="preserve"> книг серии </w:t>
      </w:r>
      <w:r w:rsidR="0B93DE57" w:rsidRPr="74CB05CB">
        <w:rPr>
          <w:rFonts w:eastAsia="Times New Roman" w:cs="Times New Roman"/>
        </w:rPr>
        <w:t>-</w:t>
      </w:r>
      <w:r w:rsidRPr="74CB05CB">
        <w:rPr>
          <w:rFonts w:eastAsia="Times New Roman" w:cs="Times New Roman"/>
        </w:rPr>
        <w:t xml:space="preserve"> </w:t>
      </w:r>
      <w:r w:rsidR="253B7C0E" w:rsidRPr="74CB05CB">
        <w:rPr>
          <w:rFonts w:eastAsia="Times New Roman" w:cs="Times New Roman"/>
        </w:rPr>
        <w:t>“Улусы Республики Саха (Якутия)”</w:t>
      </w:r>
      <w:r w:rsidR="54A2F8F4" w:rsidRPr="74CB05CB">
        <w:rPr>
          <w:rFonts w:eastAsia="Times New Roman" w:cs="Times New Roman"/>
        </w:rPr>
        <w:t>;</w:t>
      </w:r>
    </w:p>
    <w:p w14:paraId="3CDDC013" w14:textId="734B5B89" w:rsidR="00E26EAF" w:rsidRPr="00E26EAF" w:rsidRDefault="00E26EAF" w:rsidP="4EE5A4B4">
      <w:pPr>
        <w:pStyle w:val="a5"/>
        <w:numPr>
          <w:ilvl w:val="0"/>
          <w:numId w:val="4"/>
        </w:numPr>
        <w:spacing w:line="257" w:lineRule="auto"/>
        <w:jc w:val="both"/>
        <w:rPr>
          <w:rFonts w:eastAsia="Times New Roman" w:cs="Times New Roman"/>
        </w:rPr>
      </w:pPr>
      <w:r w:rsidRPr="74CB05CB">
        <w:rPr>
          <w:rFonts w:eastAsia="Times New Roman" w:cs="Times New Roman"/>
        </w:rPr>
        <w:t>Коллекц</w:t>
      </w:r>
      <w:r w:rsidR="0C66B1F9" w:rsidRPr="74CB05CB">
        <w:rPr>
          <w:rFonts w:eastAsia="Times New Roman" w:cs="Times New Roman"/>
        </w:rPr>
        <w:t>ия</w:t>
      </w:r>
      <w:r w:rsidRPr="74CB05CB">
        <w:rPr>
          <w:rFonts w:eastAsia="Times New Roman" w:cs="Times New Roman"/>
        </w:rPr>
        <w:t xml:space="preserve"> книг с автографами</w:t>
      </w:r>
      <w:r w:rsidR="1C76E558" w:rsidRPr="74CB05CB">
        <w:rPr>
          <w:rFonts w:eastAsia="Times New Roman" w:cs="Times New Roman"/>
        </w:rPr>
        <w:t>;</w:t>
      </w:r>
    </w:p>
    <w:p w14:paraId="221E755E" w14:textId="1C633D5D" w:rsidR="00E26EAF" w:rsidRDefault="00E26EAF" w:rsidP="4EE5A4B4">
      <w:pPr>
        <w:pStyle w:val="a5"/>
        <w:numPr>
          <w:ilvl w:val="0"/>
          <w:numId w:val="4"/>
        </w:numPr>
        <w:spacing w:line="257" w:lineRule="auto"/>
        <w:jc w:val="both"/>
        <w:rPr>
          <w:rFonts w:eastAsia="Times New Roman" w:cs="Times New Roman"/>
        </w:rPr>
      </w:pPr>
      <w:r w:rsidRPr="74CB05CB">
        <w:rPr>
          <w:rFonts w:eastAsia="Times New Roman" w:cs="Times New Roman"/>
        </w:rPr>
        <w:t>Тематическ</w:t>
      </w:r>
      <w:r w:rsidR="750CA225" w:rsidRPr="74CB05CB">
        <w:rPr>
          <w:rFonts w:eastAsia="Times New Roman" w:cs="Times New Roman"/>
        </w:rPr>
        <w:t>ая</w:t>
      </w:r>
      <w:r w:rsidRPr="74CB05CB">
        <w:rPr>
          <w:rFonts w:eastAsia="Times New Roman" w:cs="Times New Roman"/>
        </w:rPr>
        <w:t xml:space="preserve"> коллекци</w:t>
      </w:r>
      <w:r w:rsidR="536AC931" w:rsidRPr="74CB05CB">
        <w:rPr>
          <w:rFonts w:eastAsia="Times New Roman" w:cs="Times New Roman"/>
        </w:rPr>
        <w:t>я</w:t>
      </w:r>
      <w:r w:rsidRPr="74CB05CB">
        <w:rPr>
          <w:rFonts w:eastAsia="Times New Roman" w:cs="Times New Roman"/>
        </w:rPr>
        <w:t xml:space="preserve"> </w:t>
      </w:r>
      <w:r w:rsidR="3C8C96F2" w:rsidRPr="74CB05CB">
        <w:rPr>
          <w:rFonts w:eastAsia="Times New Roman" w:cs="Times New Roman"/>
        </w:rPr>
        <w:t xml:space="preserve">книг, </w:t>
      </w:r>
      <w:r w:rsidRPr="74CB05CB">
        <w:rPr>
          <w:rFonts w:eastAsia="Times New Roman" w:cs="Times New Roman"/>
        </w:rPr>
        <w:t>изданны</w:t>
      </w:r>
      <w:r w:rsidR="33F56297" w:rsidRPr="74CB05CB">
        <w:rPr>
          <w:rFonts w:eastAsia="Times New Roman" w:cs="Times New Roman"/>
        </w:rPr>
        <w:t>х</w:t>
      </w:r>
      <w:r w:rsidR="0C83A1E6" w:rsidRPr="74CB05CB">
        <w:rPr>
          <w:rFonts w:eastAsia="Times New Roman" w:cs="Times New Roman"/>
        </w:rPr>
        <w:t xml:space="preserve"> </w:t>
      </w:r>
      <w:r w:rsidR="68D0840B" w:rsidRPr="74CB05CB">
        <w:rPr>
          <w:rFonts w:eastAsia="Times New Roman" w:cs="Times New Roman"/>
        </w:rPr>
        <w:t>с</w:t>
      </w:r>
      <w:r w:rsidRPr="74CB05CB">
        <w:rPr>
          <w:rFonts w:eastAsia="Times New Roman" w:cs="Times New Roman"/>
        </w:rPr>
        <w:t xml:space="preserve"> </w:t>
      </w:r>
      <w:r w:rsidR="15E0CDBF" w:rsidRPr="74CB05CB">
        <w:rPr>
          <w:rFonts w:eastAsia="Times New Roman" w:cs="Times New Roman"/>
        </w:rPr>
        <w:t>XI</w:t>
      </w:r>
      <w:r w:rsidR="7EC87A51" w:rsidRPr="74CB05CB">
        <w:rPr>
          <w:rFonts w:eastAsia="Times New Roman" w:cs="Times New Roman"/>
        </w:rPr>
        <w:t>X</w:t>
      </w:r>
      <w:r w:rsidRPr="74CB05CB">
        <w:rPr>
          <w:rFonts w:eastAsia="Times New Roman" w:cs="Times New Roman"/>
        </w:rPr>
        <w:t xml:space="preserve"> век</w:t>
      </w:r>
      <w:r w:rsidR="169E2665" w:rsidRPr="74CB05CB">
        <w:rPr>
          <w:rFonts w:eastAsia="Times New Roman" w:cs="Times New Roman"/>
        </w:rPr>
        <w:t>а</w:t>
      </w:r>
      <w:r w:rsidRPr="74CB05CB">
        <w:rPr>
          <w:rFonts w:eastAsia="Times New Roman" w:cs="Times New Roman"/>
        </w:rPr>
        <w:t xml:space="preserve"> до 1950 года</w:t>
      </w:r>
      <w:r w:rsidR="7181C72D" w:rsidRPr="74CB05CB">
        <w:rPr>
          <w:rFonts w:eastAsia="Times New Roman" w:cs="Times New Roman"/>
        </w:rPr>
        <w:t>;</w:t>
      </w:r>
    </w:p>
    <w:p w14:paraId="7F370345" w14:textId="5E6DD128" w:rsidR="00787565" w:rsidRPr="002554F6" w:rsidRDefault="7181C72D" w:rsidP="00787565">
      <w:pPr>
        <w:pStyle w:val="a5"/>
        <w:numPr>
          <w:ilvl w:val="0"/>
          <w:numId w:val="4"/>
        </w:numPr>
        <w:spacing w:line="257" w:lineRule="auto"/>
        <w:jc w:val="both"/>
        <w:rPr>
          <w:rFonts w:eastAsia="Times New Roman" w:cs="Times New Roman"/>
        </w:rPr>
      </w:pPr>
      <w:r w:rsidRPr="74CB05CB">
        <w:rPr>
          <w:rFonts w:eastAsia="Times New Roman" w:cs="Times New Roman"/>
        </w:rPr>
        <w:t xml:space="preserve">Тематическая коллекция, посвященная году </w:t>
      </w:r>
      <w:proofErr w:type="spellStart"/>
      <w:r w:rsidRPr="74CB05CB">
        <w:rPr>
          <w:rFonts w:eastAsia="Times New Roman" w:cs="Times New Roman"/>
        </w:rPr>
        <w:t>Олонхо</w:t>
      </w:r>
      <w:proofErr w:type="spellEnd"/>
      <w:r w:rsidR="002554F6">
        <w:rPr>
          <w:rFonts w:eastAsia="Times New Roman" w:cs="Times New Roman"/>
          <w:lang w:val="sah-RU"/>
        </w:rPr>
        <w:t xml:space="preserve"> и др.</w:t>
      </w:r>
    </w:p>
    <w:p w14:paraId="19095BCC" w14:textId="59EA6287" w:rsidR="00787565" w:rsidRPr="00787565" w:rsidRDefault="00787565" w:rsidP="41DA88D1">
      <w:pPr>
        <w:spacing w:line="257" w:lineRule="auto"/>
        <w:ind w:firstLine="708"/>
        <w:jc w:val="both"/>
        <w:rPr>
          <w:rFonts w:eastAsia="Times New Roman" w:cs="Times New Roman"/>
        </w:rPr>
      </w:pPr>
      <w:r w:rsidRPr="74CB05CB">
        <w:rPr>
          <w:rFonts w:eastAsia="Times New Roman" w:cs="Times New Roman"/>
          <w:color w:val="000000" w:themeColor="text1"/>
        </w:rPr>
        <w:t xml:space="preserve">В настоящее время </w:t>
      </w:r>
      <w:r w:rsidR="6DC8C1D8" w:rsidRPr="74CB05CB">
        <w:rPr>
          <w:rFonts w:eastAsia="Times New Roman" w:cs="Times New Roman"/>
          <w:color w:val="000000" w:themeColor="text1"/>
        </w:rPr>
        <w:t xml:space="preserve">цифровое </w:t>
      </w:r>
      <w:r w:rsidR="3A464767" w:rsidRPr="74CB05CB">
        <w:rPr>
          <w:rFonts w:eastAsia="Times New Roman" w:cs="Times New Roman"/>
          <w:color w:val="000000" w:themeColor="text1"/>
        </w:rPr>
        <w:t>библиотеч</w:t>
      </w:r>
      <w:r w:rsidR="6DC8C1D8" w:rsidRPr="74CB05CB">
        <w:rPr>
          <w:rFonts w:eastAsia="Times New Roman" w:cs="Times New Roman"/>
          <w:color w:val="000000" w:themeColor="text1"/>
        </w:rPr>
        <w:t>ное</w:t>
      </w:r>
      <w:r w:rsidRPr="74CB05CB">
        <w:rPr>
          <w:rFonts w:eastAsia="Times New Roman" w:cs="Times New Roman"/>
          <w:color w:val="000000" w:themeColor="text1"/>
        </w:rPr>
        <w:t xml:space="preserve"> пространство развивается быстрыми темпами. </w:t>
      </w:r>
      <w:r w:rsidR="356C9D80" w:rsidRPr="74CB05CB">
        <w:rPr>
          <w:rFonts w:eastAsia="Times New Roman" w:cs="Times New Roman"/>
          <w:color w:val="000000" w:themeColor="text1"/>
        </w:rPr>
        <w:t>Множество</w:t>
      </w:r>
      <w:r w:rsidR="58C074E8" w:rsidRPr="74CB05CB">
        <w:rPr>
          <w:rFonts w:eastAsia="Times New Roman" w:cs="Times New Roman"/>
          <w:color w:val="000000" w:themeColor="text1"/>
        </w:rPr>
        <w:t xml:space="preserve"> библиотек</w:t>
      </w:r>
      <w:r w:rsidR="6216B46B" w:rsidRPr="74CB05CB">
        <w:rPr>
          <w:rFonts w:eastAsia="Times New Roman" w:cs="Times New Roman"/>
          <w:color w:val="000000" w:themeColor="text1"/>
        </w:rPr>
        <w:t xml:space="preserve"> формируют</w:t>
      </w:r>
      <w:r w:rsidR="58C074E8" w:rsidRPr="74CB05CB">
        <w:rPr>
          <w:rFonts w:eastAsia="Times New Roman" w:cs="Times New Roman"/>
          <w:color w:val="000000" w:themeColor="text1"/>
        </w:rPr>
        <w:t xml:space="preserve"> электронные коллекции, которые представляют</w:t>
      </w:r>
      <w:r w:rsidRPr="74CB05CB">
        <w:rPr>
          <w:rFonts w:eastAsia="Times New Roman" w:cs="Times New Roman"/>
          <w:color w:val="000000" w:themeColor="text1"/>
        </w:rPr>
        <w:t xml:space="preserve"> новый класс информационных ресурсов и играют чрезвычайно важную роль в развитии информационно-библиотечного обслуживания. Размещенные в сети, на сайтах различных библиотек коллекции раскрывают уникальные фонды библиотек, содержат оцифрованные копии раритетных изданий, массивы ценных документов. Электронные коллекции — это новая форма хранения и обмена информацией. Для них характерным является, в первую очередь, глобальный доступ, а также «воспитание» нового пользователя, способного работать в современном информационном мире. В настоящее время библиотеки все чаще обращаются к созданию краеведческих электронных коллекций </w:t>
      </w:r>
    </w:p>
    <w:p w14:paraId="4C678A8D" w14:textId="3AF50726" w:rsidR="74CB05CB" w:rsidRPr="00FC0BAE" w:rsidRDefault="002F53ED" w:rsidP="00FC0BAE">
      <w:pPr>
        <w:spacing w:line="257" w:lineRule="auto"/>
        <w:ind w:firstLine="708"/>
        <w:jc w:val="both"/>
        <w:rPr>
          <w:rFonts w:cs="Times New Roman"/>
          <w:lang w:val="sah-RU"/>
        </w:rPr>
      </w:pPr>
      <w:r w:rsidRPr="1BCF753F">
        <w:rPr>
          <w:rFonts w:eastAsia="Times New Roman" w:cs="Times New Roman"/>
          <w:color w:val="000000" w:themeColor="text1"/>
          <w:szCs w:val="24"/>
        </w:rPr>
        <w:t xml:space="preserve">Все вышеперечисленные краеведческие коллекции библиотек представляют огромную ценность, дают возможность пользователю </w:t>
      </w:r>
      <w:r w:rsidRPr="3D940064">
        <w:rPr>
          <w:rFonts w:eastAsia="Times New Roman" w:cs="Times New Roman"/>
          <w:color w:val="000000" w:themeColor="text1"/>
          <w:szCs w:val="24"/>
        </w:rPr>
        <w:t>удовлетвор</w:t>
      </w:r>
      <w:r w:rsidR="17B48D2B" w:rsidRPr="3D940064">
        <w:rPr>
          <w:rFonts w:eastAsia="Times New Roman" w:cs="Times New Roman"/>
          <w:color w:val="000000" w:themeColor="text1"/>
          <w:szCs w:val="24"/>
        </w:rPr>
        <w:t>и</w:t>
      </w:r>
      <w:r w:rsidRPr="3D940064">
        <w:rPr>
          <w:rFonts w:eastAsia="Times New Roman" w:cs="Times New Roman"/>
          <w:color w:val="000000" w:themeColor="text1"/>
          <w:szCs w:val="24"/>
        </w:rPr>
        <w:t>ть</w:t>
      </w:r>
      <w:r w:rsidRPr="1BCF753F">
        <w:rPr>
          <w:rFonts w:eastAsia="Times New Roman" w:cs="Times New Roman"/>
          <w:color w:val="000000" w:themeColor="text1"/>
          <w:szCs w:val="24"/>
        </w:rPr>
        <w:t xml:space="preserve"> свои краеведческие потребности</w:t>
      </w:r>
      <w:r w:rsidR="454AD9BC" w:rsidRPr="1BCF753F">
        <w:rPr>
          <w:rFonts w:eastAsia="Times New Roman" w:cs="Times New Roman"/>
          <w:color w:val="000000" w:themeColor="text1"/>
          <w:szCs w:val="24"/>
        </w:rPr>
        <w:t>.</w:t>
      </w:r>
      <w:r w:rsidR="454AD9BC" w:rsidRPr="1BCF753F">
        <w:rPr>
          <w:rFonts w:ascii="-webkit-standard" w:eastAsia="Times New Roman" w:hAnsi="-webkit-standard"/>
          <w:color w:val="000000" w:themeColor="text1"/>
          <w:sz w:val="21"/>
          <w:szCs w:val="21"/>
        </w:rPr>
        <w:t xml:space="preserve"> </w:t>
      </w:r>
      <w:r w:rsidR="0CD6D3A8" w:rsidRPr="1BCF753F">
        <w:rPr>
          <w:rFonts w:cs="Times New Roman"/>
        </w:rPr>
        <w:t>Современные библиотеки, помимо традиционных информационных и просветительских функций, выполняют ещё одну важнейшую задачу – сохранение культурной памяти. Библиотека транслирует культуру через поколения, постоянно воспроизводя духовные ценности. Тем самым библиотечный институт обеспечивает культурную преемственность поколений, сберегает память о прошлом и сохраняет его лучшие традиции</w:t>
      </w:r>
      <w:r w:rsidR="002554F6">
        <w:rPr>
          <w:rFonts w:cs="Times New Roman"/>
          <w:lang w:val="sah-RU"/>
        </w:rPr>
        <w:t>.</w:t>
      </w:r>
    </w:p>
    <w:p w14:paraId="5D193233" w14:textId="08B09C35" w:rsidR="6FBCB71A" w:rsidRDefault="6FBCB71A" w:rsidP="3D940064">
      <w:pPr>
        <w:spacing w:line="257" w:lineRule="auto"/>
        <w:ind w:firstLine="708"/>
        <w:jc w:val="center"/>
        <w:rPr>
          <w:rFonts w:eastAsia="Times New Roman" w:cs="Times New Roman"/>
          <w:b/>
          <w:bCs/>
          <w:color w:val="000000" w:themeColor="text1"/>
          <w:szCs w:val="24"/>
        </w:rPr>
      </w:pPr>
      <w:r w:rsidRPr="3D940064">
        <w:rPr>
          <w:rFonts w:eastAsia="Times New Roman" w:cs="Times New Roman"/>
          <w:b/>
          <w:bCs/>
          <w:color w:val="000000" w:themeColor="text1"/>
          <w:szCs w:val="24"/>
        </w:rPr>
        <w:lastRenderedPageBreak/>
        <w:t>Литература</w:t>
      </w:r>
    </w:p>
    <w:p w14:paraId="7FC1A918" w14:textId="540B5B78" w:rsidR="6FBCB71A" w:rsidRDefault="6FBCB71A" w:rsidP="3D940064">
      <w:pPr>
        <w:spacing w:line="257" w:lineRule="auto"/>
        <w:ind w:firstLine="708"/>
        <w:jc w:val="both"/>
        <w:rPr>
          <w:rFonts w:eastAsia="Times New Roman" w:cs="Times New Roman"/>
          <w:color w:val="000000" w:themeColor="text1"/>
          <w:szCs w:val="24"/>
        </w:rPr>
      </w:pPr>
      <w:r w:rsidRPr="3D940064">
        <w:rPr>
          <w:rFonts w:eastAsia="Times New Roman" w:cs="Times New Roman"/>
          <w:color w:val="000000" w:themeColor="text1"/>
          <w:szCs w:val="24"/>
        </w:rPr>
        <w:t>Лихачев Д.С. Декларация прав культуры: Проект. М., Логос, 2000. С. 2-3.</w:t>
      </w:r>
    </w:p>
    <w:p w14:paraId="4B7709C5" w14:textId="6AED0ED2" w:rsidR="6FBCB71A" w:rsidRDefault="6FBCB71A" w:rsidP="3D940064">
      <w:pPr>
        <w:spacing w:line="257" w:lineRule="auto"/>
        <w:ind w:firstLine="708"/>
        <w:jc w:val="both"/>
        <w:rPr>
          <w:rFonts w:eastAsia="Times New Roman" w:cs="Times New Roman"/>
          <w:color w:val="000000" w:themeColor="text1"/>
          <w:szCs w:val="24"/>
        </w:rPr>
      </w:pPr>
      <w:r w:rsidRPr="3D940064">
        <w:rPr>
          <w:rFonts w:eastAsia="Times New Roman" w:cs="Times New Roman"/>
          <w:color w:val="000000" w:themeColor="text1"/>
          <w:szCs w:val="24"/>
        </w:rPr>
        <w:t>Библиотечное дело: Терминологический словарь / РГБ. М., 1997. С.37.</w:t>
      </w:r>
    </w:p>
    <w:p w14:paraId="2D94A0D2" w14:textId="7EDBE5E8" w:rsidR="14998A4A" w:rsidRDefault="14998A4A" w:rsidP="3D940064">
      <w:pPr>
        <w:spacing w:line="257" w:lineRule="auto"/>
        <w:ind w:firstLine="708"/>
        <w:jc w:val="both"/>
        <w:rPr>
          <w:rFonts w:eastAsia="Times New Roman" w:cs="Times New Roman"/>
          <w:color w:val="000000" w:themeColor="text1"/>
          <w:szCs w:val="24"/>
        </w:rPr>
      </w:pPr>
      <w:r w:rsidRPr="3D940064">
        <w:rPr>
          <w:rFonts w:eastAsia="Times New Roman" w:cs="Times New Roman"/>
          <w:color w:val="000000" w:themeColor="text1"/>
          <w:szCs w:val="24"/>
        </w:rPr>
        <w:t>Обзор ценнейших коллекций РНБ дан в юбилейном издании, подготовленном творческим коллективом Библиотеки к 200-летию со времени ее создания. См.: Российская национальная библиотека. 1795 - 1995: Альбом. СПб., Лики России, 1995. 245 с. с ил.</w:t>
      </w:r>
    </w:p>
    <w:p w14:paraId="5F24ECCC" w14:textId="2951386F" w:rsidR="3D940064" w:rsidRDefault="00B336B4" w:rsidP="3D940064">
      <w:pPr>
        <w:spacing w:line="257" w:lineRule="auto"/>
        <w:ind w:firstLine="708"/>
        <w:jc w:val="both"/>
        <w:rPr>
          <w:rFonts w:eastAsia="Times New Roman" w:cs="Times New Roman"/>
          <w:color w:val="000000" w:themeColor="text1"/>
          <w:szCs w:val="24"/>
        </w:rPr>
      </w:pPr>
      <w:hyperlink r:id="rId5" w:history="1">
        <w:r w:rsidR="00E21504" w:rsidRPr="00CC3B90">
          <w:rPr>
            <w:rStyle w:val="a4"/>
            <w:rFonts w:eastAsia="Times New Roman" w:cs="Times New Roman"/>
            <w:szCs w:val="24"/>
          </w:rPr>
          <w:t>https://lib39.ru/inform/inform6.php</w:t>
        </w:r>
      </w:hyperlink>
    </w:p>
    <w:p w14:paraId="2C768833" w14:textId="7E3DEEB3" w:rsidR="00690B94" w:rsidRDefault="00B336B4" w:rsidP="3D940064">
      <w:pPr>
        <w:spacing w:line="257" w:lineRule="auto"/>
        <w:ind w:firstLine="708"/>
        <w:jc w:val="both"/>
        <w:rPr>
          <w:rFonts w:eastAsia="Times New Roman" w:cs="Times New Roman"/>
          <w:color w:val="000000" w:themeColor="text1"/>
          <w:szCs w:val="24"/>
        </w:rPr>
      </w:pPr>
      <w:hyperlink r:id="rId6" w:history="1">
        <w:r w:rsidR="00772D57" w:rsidRPr="00CC3B90">
          <w:rPr>
            <w:rStyle w:val="a4"/>
            <w:rFonts w:eastAsia="Times New Roman" w:cs="Times New Roman"/>
            <w:szCs w:val="24"/>
          </w:rPr>
          <w:t>https://lib.law.spbu.ru/virtualnye-tematicheskie-vystavki/kollektsii-biblioteki.html</w:t>
        </w:r>
      </w:hyperlink>
    </w:p>
    <w:p w14:paraId="2A8FE5C4" w14:textId="4DFC87A4" w:rsidR="00772D57" w:rsidRDefault="00B336B4" w:rsidP="3D940064">
      <w:pPr>
        <w:spacing w:line="257" w:lineRule="auto"/>
        <w:ind w:firstLine="708"/>
        <w:jc w:val="both"/>
        <w:rPr>
          <w:rFonts w:eastAsia="Times New Roman" w:cs="Times New Roman"/>
          <w:color w:val="000000" w:themeColor="text1"/>
          <w:szCs w:val="24"/>
        </w:rPr>
      </w:pPr>
      <w:hyperlink r:id="rId7" w:history="1">
        <w:r w:rsidR="00945F22" w:rsidRPr="00CC3B90">
          <w:rPr>
            <w:rStyle w:val="a4"/>
            <w:rFonts w:eastAsia="Times New Roman" w:cs="Times New Roman"/>
            <w:szCs w:val="24"/>
          </w:rPr>
          <w:t>https://lib.law.spbu.ru/virtualnye-tematicheskie-vystavki/kollektsii-biblioteki.html</w:t>
        </w:r>
      </w:hyperlink>
    </w:p>
    <w:p w14:paraId="79B0233D" w14:textId="77777777" w:rsidR="00945F22" w:rsidRDefault="00945F22" w:rsidP="3D940064">
      <w:pPr>
        <w:spacing w:line="257" w:lineRule="auto"/>
        <w:ind w:firstLine="708"/>
        <w:jc w:val="both"/>
        <w:rPr>
          <w:rFonts w:eastAsia="Times New Roman" w:cs="Times New Roman"/>
          <w:color w:val="000000" w:themeColor="text1"/>
          <w:szCs w:val="24"/>
        </w:rPr>
      </w:pPr>
    </w:p>
    <w:p w14:paraId="5F2C61E3" w14:textId="77777777" w:rsidR="00E21504" w:rsidRDefault="00E21504" w:rsidP="3D940064">
      <w:pPr>
        <w:spacing w:line="257" w:lineRule="auto"/>
        <w:ind w:firstLine="708"/>
        <w:jc w:val="both"/>
        <w:rPr>
          <w:rFonts w:eastAsia="Times New Roman" w:cs="Times New Roman"/>
          <w:color w:val="000000" w:themeColor="text1"/>
          <w:szCs w:val="24"/>
        </w:rPr>
      </w:pPr>
    </w:p>
    <w:p w14:paraId="5DC6AA8C" w14:textId="4E1281D0" w:rsidR="3D940064" w:rsidRDefault="3D940064" w:rsidP="3D940064">
      <w:pPr>
        <w:spacing w:line="257" w:lineRule="auto"/>
        <w:ind w:firstLine="708"/>
        <w:jc w:val="both"/>
        <w:rPr>
          <w:rFonts w:eastAsia="Times New Roman" w:cs="Times New Roman"/>
          <w:color w:val="000000" w:themeColor="text1"/>
          <w:szCs w:val="24"/>
        </w:rPr>
      </w:pPr>
    </w:p>
    <w:p w14:paraId="3AC4B3D9" w14:textId="0B10B2D6" w:rsidR="3D940064" w:rsidRDefault="3D940064" w:rsidP="3D940064">
      <w:pPr>
        <w:spacing w:line="257" w:lineRule="auto"/>
        <w:ind w:firstLine="708"/>
        <w:jc w:val="both"/>
        <w:rPr>
          <w:rFonts w:eastAsia="Times New Roman" w:cs="Times New Roman"/>
          <w:color w:val="000000" w:themeColor="text1"/>
          <w:szCs w:val="24"/>
        </w:rPr>
      </w:pPr>
    </w:p>
    <w:p w14:paraId="0279CD7E" w14:textId="1359E68B" w:rsidR="3D940064" w:rsidRDefault="3D940064" w:rsidP="3D940064">
      <w:pPr>
        <w:spacing w:line="257" w:lineRule="auto"/>
        <w:ind w:firstLine="708"/>
        <w:jc w:val="both"/>
        <w:rPr>
          <w:rFonts w:eastAsia="Times New Roman" w:cs="Times New Roman"/>
          <w:color w:val="000000" w:themeColor="text1"/>
          <w:szCs w:val="24"/>
        </w:rPr>
      </w:pPr>
    </w:p>
    <w:p w14:paraId="40BE2B6C" w14:textId="2BC6BBDB" w:rsidR="1BCF753F" w:rsidRDefault="1BCF753F" w:rsidP="1BCF753F">
      <w:pPr>
        <w:spacing w:line="257" w:lineRule="auto"/>
        <w:ind w:firstLine="708"/>
        <w:jc w:val="both"/>
        <w:rPr>
          <w:rFonts w:ascii="-webkit-standard" w:eastAsia="Times New Roman" w:hAnsi="-webkit-standard"/>
          <w:color w:val="000000" w:themeColor="text1"/>
          <w:sz w:val="21"/>
          <w:szCs w:val="21"/>
        </w:rPr>
      </w:pPr>
    </w:p>
    <w:p w14:paraId="4B920C0C" w14:textId="3872E069" w:rsidR="600F40FA" w:rsidRDefault="600F40FA" w:rsidP="15CF2C9C">
      <w:pPr>
        <w:spacing w:line="257" w:lineRule="auto"/>
        <w:jc w:val="both"/>
      </w:pPr>
    </w:p>
    <w:p w14:paraId="1EB5AB96" w14:textId="100DFD0D" w:rsidR="15CF2C9C" w:rsidRDefault="15CF2C9C" w:rsidP="15CF2C9C">
      <w:pPr>
        <w:jc w:val="both"/>
        <w:rPr>
          <w:rFonts w:cs="Times New Roman"/>
          <w:b/>
          <w:bCs/>
        </w:rPr>
      </w:pPr>
    </w:p>
    <w:sectPr w:rsidR="15CF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25811"/>
    <w:multiLevelType w:val="hybridMultilevel"/>
    <w:tmpl w:val="FFFFFFFF"/>
    <w:lvl w:ilvl="0" w:tplc="B8228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C6A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822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9E0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06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AAD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A8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4F7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6C2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7F722"/>
    <w:multiLevelType w:val="hybridMultilevel"/>
    <w:tmpl w:val="FFFFFFFF"/>
    <w:lvl w:ilvl="0" w:tplc="C58E5B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550B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D6A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CC2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200D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5EC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8F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63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D67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A38C4"/>
    <w:multiLevelType w:val="hybridMultilevel"/>
    <w:tmpl w:val="DA907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9D0F11E"/>
    <w:multiLevelType w:val="hybridMultilevel"/>
    <w:tmpl w:val="FFFFFFFF"/>
    <w:lvl w:ilvl="0" w:tplc="E460FC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ACC4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BA8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0A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40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644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0A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2A4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C20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51AC7"/>
    <w:multiLevelType w:val="hybridMultilevel"/>
    <w:tmpl w:val="FFFFFFFF"/>
    <w:lvl w:ilvl="0" w:tplc="DC1801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6B88B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D009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89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E8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4C2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1E6E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0C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18F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9506A"/>
    <w:multiLevelType w:val="hybridMultilevel"/>
    <w:tmpl w:val="73748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42"/>
    <w:rsid w:val="000165D3"/>
    <w:rsid w:val="000221A4"/>
    <w:rsid w:val="00033E7F"/>
    <w:rsid w:val="000A7309"/>
    <w:rsid w:val="00112AB5"/>
    <w:rsid w:val="0016663F"/>
    <w:rsid w:val="00175798"/>
    <w:rsid w:val="001B3DAB"/>
    <w:rsid w:val="001B626F"/>
    <w:rsid w:val="001C5E31"/>
    <w:rsid w:val="001F335B"/>
    <w:rsid w:val="00201A2C"/>
    <w:rsid w:val="002554F6"/>
    <w:rsid w:val="002565D1"/>
    <w:rsid w:val="002A5BF7"/>
    <w:rsid w:val="002C1423"/>
    <w:rsid w:val="002C747F"/>
    <w:rsid w:val="002D120D"/>
    <w:rsid w:val="002F53ED"/>
    <w:rsid w:val="00305ABC"/>
    <w:rsid w:val="003115B2"/>
    <w:rsid w:val="00323A92"/>
    <w:rsid w:val="003B622B"/>
    <w:rsid w:val="003C2A3D"/>
    <w:rsid w:val="003C674D"/>
    <w:rsid w:val="003D29FD"/>
    <w:rsid w:val="004256EC"/>
    <w:rsid w:val="004306E3"/>
    <w:rsid w:val="004B543D"/>
    <w:rsid w:val="005001D6"/>
    <w:rsid w:val="005162D6"/>
    <w:rsid w:val="0052039D"/>
    <w:rsid w:val="005256B3"/>
    <w:rsid w:val="00531C63"/>
    <w:rsid w:val="0054295D"/>
    <w:rsid w:val="00553D2B"/>
    <w:rsid w:val="00555C57"/>
    <w:rsid w:val="005C0F7F"/>
    <w:rsid w:val="005C4038"/>
    <w:rsid w:val="00633FDB"/>
    <w:rsid w:val="00690B94"/>
    <w:rsid w:val="006A44EB"/>
    <w:rsid w:val="006B4259"/>
    <w:rsid w:val="006C2BB7"/>
    <w:rsid w:val="0071418A"/>
    <w:rsid w:val="00734E33"/>
    <w:rsid w:val="00772D57"/>
    <w:rsid w:val="00787565"/>
    <w:rsid w:val="00795CE1"/>
    <w:rsid w:val="007B0360"/>
    <w:rsid w:val="00804CF3"/>
    <w:rsid w:val="008809A6"/>
    <w:rsid w:val="00884A27"/>
    <w:rsid w:val="00896831"/>
    <w:rsid w:val="0089723E"/>
    <w:rsid w:val="00900719"/>
    <w:rsid w:val="00901176"/>
    <w:rsid w:val="009200C5"/>
    <w:rsid w:val="00933E5C"/>
    <w:rsid w:val="0094314F"/>
    <w:rsid w:val="00945F22"/>
    <w:rsid w:val="0099684B"/>
    <w:rsid w:val="009C36C7"/>
    <w:rsid w:val="00A00944"/>
    <w:rsid w:val="00A04668"/>
    <w:rsid w:val="00A22BA2"/>
    <w:rsid w:val="00AB52E7"/>
    <w:rsid w:val="00AC64AA"/>
    <w:rsid w:val="00AE6345"/>
    <w:rsid w:val="00B336B4"/>
    <w:rsid w:val="00BD236C"/>
    <w:rsid w:val="00BE47F7"/>
    <w:rsid w:val="00CB561D"/>
    <w:rsid w:val="00CC17E8"/>
    <w:rsid w:val="00CD7122"/>
    <w:rsid w:val="00CE19AF"/>
    <w:rsid w:val="00D04E6E"/>
    <w:rsid w:val="00D30D42"/>
    <w:rsid w:val="00E01F4C"/>
    <w:rsid w:val="00E21504"/>
    <w:rsid w:val="00E26EAF"/>
    <w:rsid w:val="00E80A57"/>
    <w:rsid w:val="00E850A6"/>
    <w:rsid w:val="00EA0C9A"/>
    <w:rsid w:val="00EB2077"/>
    <w:rsid w:val="00EB3A61"/>
    <w:rsid w:val="00F27912"/>
    <w:rsid w:val="00F279D6"/>
    <w:rsid w:val="00F53A85"/>
    <w:rsid w:val="00FC0BAE"/>
    <w:rsid w:val="02B3F4F5"/>
    <w:rsid w:val="03BE04B9"/>
    <w:rsid w:val="042F395E"/>
    <w:rsid w:val="054C56BA"/>
    <w:rsid w:val="0704DCCF"/>
    <w:rsid w:val="081DB381"/>
    <w:rsid w:val="096E865C"/>
    <w:rsid w:val="09952AEA"/>
    <w:rsid w:val="09B4DF0C"/>
    <w:rsid w:val="0A5CEC7A"/>
    <w:rsid w:val="0B1B7563"/>
    <w:rsid w:val="0B5E9248"/>
    <w:rsid w:val="0B93DE57"/>
    <w:rsid w:val="0BC1421D"/>
    <w:rsid w:val="0BFECC8C"/>
    <w:rsid w:val="0C66B1F9"/>
    <w:rsid w:val="0C6AF8A3"/>
    <w:rsid w:val="0C83A1E6"/>
    <w:rsid w:val="0CD6D3A8"/>
    <w:rsid w:val="0EEF4C44"/>
    <w:rsid w:val="0F5B35BC"/>
    <w:rsid w:val="1316F76D"/>
    <w:rsid w:val="132CFD68"/>
    <w:rsid w:val="13CD1E4B"/>
    <w:rsid w:val="13F7E57D"/>
    <w:rsid w:val="14998A4A"/>
    <w:rsid w:val="14A55069"/>
    <w:rsid w:val="14DF1C20"/>
    <w:rsid w:val="14E75BEB"/>
    <w:rsid w:val="15CF2C9C"/>
    <w:rsid w:val="15E0CDBF"/>
    <w:rsid w:val="1630A859"/>
    <w:rsid w:val="169E2665"/>
    <w:rsid w:val="17291CB0"/>
    <w:rsid w:val="17B48D2B"/>
    <w:rsid w:val="187262FC"/>
    <w:rsid w:val="18EA62EF"/>
    <w:rsid w:val="19269668"/>
    <w:rsid w:val="1BBA4F31"/>
    <w:rsid w:val="1BCF753F"/>
    <w:rsid w:val="1C76E558"/>
    <w:rsid w:val="1D792A95"/>
    <w:rsid w:val="1DCC8E8E"/>
    <w:rsid w:val="1E6D522F"/>
    <w:rsid w:val="1EA44C12"/>
    <w:rsid w:val="1ECBF0BB"/>
    <w:rsid w:val="213D4EE3"/>
    <w:rsid w:val="215A6D57"/>
    <w:rsid w:val="218EF2BD"/>
    <w:rsid w:val="21D18ECD"/>
    <w:rsid w:val="2240BF03"/>
    <w:rsid w:val="2420E9C1"/>
    <w:rsid w:val="24358264"/>
    <w:rsid w:val="246458CC"/>
    <w:rsid w:val="253B7C0E"/>
    <w:rsid w:val="269E712A"/>
    <w:rsid w:val="278A10A4"/>
    <w:rsid w:val="279F410F"/>
    <w:rsid w:val="28410C81"/>
    <w:rsid w:val="28B150CD"/>
    <w:rsid w:val="2936BB52"/>
    <w:rsid w:val="297B19CA"/>
    <w:rsid w:val="2B4BCD8C"/>
    <w:rsid w:val="2BA17080"/>
    <w:rsid w:val="2BE37DC6"/>
    <w:rsid w:val="2BF5AF05"/>
    <w:rsid w:val="2EC117D5"/>
    <w:rsid w:val="2FBB00EB"/>
    <w:rsid w:val="3026AC5F"/>
    <w:rsid w:val="30D68E37"/>
    <w:rsid w:val="3142BA4E"/>
    <w:rsid w:val="3176CF4E"/>
    <w:rsid w:val="31933058"/>
    <w:rsid w:val="32251EA1"/>
    <w:rsid w:val="32F3B9EE"/>
    <w:rsid w:val="33EA3918"/>
    <w:rsid w:val="33F56297"/>
    <w:rsid w:val="34BC9E80"/>
    <w:rsid w:val="356C9D80"/>
    <w:rsid w:val="357C8D30"/>
    <w:rsid w:val="35EFFB8D"/>
    <w:rsid w:val="367E3ECF"/>
    <w:rsid w:val="36AA697A"/>
    <w:rsid w:val="377D7B7D"/>
    <w:rsid w:val="399732E0"/>
    <w:rsid w:val="3A464767"/>
    <w:rsid w:val="3A748FFD"/>
    <w:rsid w:val="3AB2961B"/>
    <w:rsid w:val="3B2D5163"/>
    <w:rsid w:val="3C8C96F2"/>
    <w:rsid w:val="3D5B69CF"/>
    <w:rsid w:val="3D940064"/>
    <w:rsid w:val="3E78E4E6"/>
    <w:rsid w:val="3E91971F"/>
    <w:rsid w:val="3EDA7AED"/>
    <w:rsid w:val="3F046F08"/>
    <w:rsid w:val="3FA1D7EF"/>
    <w:rsid w:val="3FDAFE73"/>
    <w:rsid w:val="4002A31C"/>
    <w:rsid w:val="4077B459"/>
    <w:rsid w:val="41DA88D1"/>
    <w:rsid w:val="42875C97"/>
    <w:rsid w:val="42C7E5A3"/>
    <w:rsid w:val="42E976F7"/>
    <w:rsid w:val="43EB7111"/>
    <w:rsid w:val="4430D081"/>
    <w:rsid w:val="44348577"/>
    <w:rsid w:val="443616D9"/>
    <w:rsid w:val="449A6228"/>
    <w:rsid w:val="454AD9BC"/>
    <w:rsid w:val="465B0066"/>
    <w:rsid w:val="46790670"/>
    <w:rsid w:val="46BC494C"/>
    <w:rsid w:val="46CC0F8C"/>
    <w:rsid w:val="478DA68D"/>
    <w:rsid w:val="47E90DD4"/>
    <w:rsid w:val="4825262C"/>
    <w:rsid w:val="489D8377"/>
    <w:rsid w:val="4C057533"/>
    <w:rsid w:val="4C5B8BA4"/>
    <w:rsid w:val="4CFB5D42"/>
    <w:rsid w:val="4D7A1A55"/>
    <w:rsid w:val="4DFCCE3C"/>
    <w:rsid w:val="4E0F062D"/>
    <w:rsid w:val="4E9C45F2"/>
    <w:rsid w:val="4EE5A4B4"/>
    <w:rsid w:val="4F4CA360"/>
    <w:rsid w:val="516D1C0A"/>
    <w:rsid w:val="51EFC5E7"/>
    <w:rsid w:val="520BA5F8"/>
    <w:rsid w:val="521A1E48"/>
    <w:rsid w:val="5295F87D"/>
    <w:rsid w:val="52E6EE81"/>
    <w:rsid w:val="536AC931"/>
    <w:rsid w:val="5394D6FE"/>
    <w:rsid w:val="5465F7FB"/>
    <w:rsid w:val="5485B2F0"/>
    <w:rsid w:val="548CBBAC"/>
    <w:rsid w:val="54A2F8F4"/>
    <w:rsid w:val="54B3CEA1"/>
    <w:rsid w:val="54BF2695"/>
    <w:rsid w:val="54E020AB"/>
    <w:rsid w:val="565EAD50"/>
    <w:rsid w:val="56DE98C8"/>
    <w:rsid w:val="58C074E8"/>
    <w:rsid w:val="58C4413F"/>
    <w:rsid w:val="5A23BE39"/>
    <w:rsid w:val="5AD460D8"/>
    <w:rsid w:val="5AE7B589"/>
    <w:rsid w:val="5AE89D54"/>
    <w:rsid w:val="5B1381C8"/>
    <w:rsid w:val="5BE374AC"/>
    <w:rsid w:val="5BE575F0"/>
    <w:rsid w:val="5BF5B8C5"/>
    <w:rsid w:val="5CB7197E"/>
    <w:rsid w:val="5CE948E7"/>
    <w:rsid w:val="5D7465B5"/>
    <w:rsid w:val="5F600D94"/>
    <w:rsid w:val="600F40FA"/>
    <w:rsid w:val="60568CBE"/>
    <w:rsid w:val="6216B46B"/>
    <w:rsid w:val="64249296"/>
    <w:rsid w:val="65CCA63D"/>
    <w:rsid w:val="65F03D1B"/>
    <w:rsid w:val="66E39A6C"/>
    <w:rsid w:val="682C9306"/>
    <w:rsid w:val="68D0840B"/>
    <w:rsid w:val="693A9148"/>
    <w:rsid w:val="699A4D08"/>
    <w:rsid w:val="6AD8D12B"/>
    <w:rsid w:val="6C0A03FF"/>
    <w:rsid w:val="6D16372E"/>
    <w:rsid w:val="6D1B82B1"/>
    <w:rsid w:val="6DC8C1D8"/>
    <w:rsid w:val="6E41F7D3"/>
    <w:rsid w:val="6E76F6C1"/>
    <w:rsid w:val="6E9B6D23"/>
    <w:rsid w:val="6FBCB71A"/>
    <w:rsid w:val="701BDC21"/>
    <w:rsid w:val="710A84CC"/>
    <w:rsid w:val="71116008"/>
    <w:rsid w:val="7181C72D"/>
    <w:rsid w:val="72C21D09"/>
    <w:rsid w:val="7488DC38"/>
    <w:rsid w:val="74CB05CB"/>
    <w:rsid w:val="750CA225"/>
    <w:rsid w:val="751E1B4B"/>
    <w:rsid w:val="7537FBC4"/>
    <w:rsid w:val="757C5F27"/>
    <w:rsid w:val="75E25FE3"/>
    <w:rsid w:val="75F58AB5"/>
    <w:rsid w:val="76703754"/>
    <w:rsid w:val="76E795E0"/>
    <w:rsid w:val="7807F307"/>
    <w:rsid w:val="78CB921D"/>
    <w:rsid w:val="798409D7"/>
    <w:rsid w:val="79F921E7"/>
    <w:rsid w:val="7A43742F"/>
    <w:rsid w:val="7A57CE3A"/>
    <w:rsid w:val="7AD8D5E9"/>
    <w:rsid w:val="7AE02A15"/>
    <w:rsid w:val="7C282777"/>
    <w:rsid w:val="7CA33D44"/>
    <w:rsid w:val="7DDADE2A"/>
    <w:rsid w:val="7EC87A51"/>
    <w:rsid w:val="7F48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7964"/>
  <w15:chartTrackingRefBased/>
  <w15:docId w15:val="{E81BFC3D-E3F1-48B2-A990-128EFA61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84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8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99684B"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E21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.law.spbu.ru/virtualnye-tematicheskie-vystavki/kollektsii-bibliote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law.spbu.ru/virtualnye-tematicheskie-vystavki/kollektsii-biblioteki.html" TargetMode="External"/><Relationship Id="rId5" Type="http://schemas.openxmlformats.org/officeDocument/2006/relationships/hyperlink" Target="https://lib39.ru/inform/inform6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1756</Words>
  <Characters>10012</Characters>
  <Application>Microsoft Office Word</Application>
  <DocSecurity>0</DocSecurity>
  <Lines>83</Lines>
  <Paragraphs>23</Paragraphs>
  <ScaleCrop>false</ScaleCrop>
  <Company/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2024-04-26T00:26:00Z</dcterms:created>
  <dcterms:modified xsi:type="dcterms:W3CDTF">2024-04-26T00:26:00Z</dcterms:modified>
</cp:coreProperties>
</file>